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3B3" w14:textId="77777777" w:rsidR="00176906" w:rsidRDefault="00176906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8F9DF16" w14:textId="47D50F58" w:rsidR="00160D1E" w:rsidRPr="00F13633" w:rsidRDefault="00021280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  <w:r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Gwybodaeth i’r Ymgeisydd</w:t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</w:p>
    <w:p w14:paraId="0589F374" w14:textId="77777777" w:rsidR="00DC338B" w:rsidRPr="00F13633" w:rsidRDefault="00DC338B" w:rsidP="003A47F9">
      <w:pPr>
        <w:pStyle w:val="Body"/>
        <w:spacing w:after="0" w:line="276" w:lineRule="auto"/>
        <w:ind w:left="1440" w:firstLine="720"/>
        <w:jc w:val="both"/>
        <w:rPr>
          <w:rFonts w:ascii="Helvetica 55 Roman" w:hAnsi="Helvetica 55 Roman"/>
          <w:b/>
          <w:sz w:val="32"/>
          <w:szCs w:val="32"/>
          <w:lang w:val="cy-GB"/>
        </w:rPr>
      </w:pPr>
    </w:p>
    <w:p w14:paraId="45720069" w14:textId="33383A38" w:rsidR="009E1669" w:rsidRPr="00F13633" w:rsidRDefault="00021280" w:rsidP="00CF0E97">
      <w:pPr>
        <w:pStyle w:val="Body"/>
        <w:spacing w:after="0" w:line="276" w:lineRule="auto"/>
        <w:ind w:left="2160" w:hanging="2160"/>
        <w:rPr>
          <w:rFonts w:ascii="Helvetica 55 Roman" w:hAnsi="Helvetica 55 Roman"/>
          <w:b/>
          <w:sz w:val="32"/>
          <w:szCs w:val="32"/>
          <w:lang w:val="cy-GB"/>
        </w:rPr>
      </w:pPr>
      <w:r w:rsidRPr="00F13633">
        <w:rPr>
          <w:rFonts w:ascii="Helvetica 55 Roman" w:hAnsi="Helvetica 55 Roman"/>
          <w:b/>
          <w:sz w:val="32"/>
          <w:szCs w:val="32"/>
          <w:lang w:val="cy-GB"/>
        </w:rPr>
        <w:t>Teitl Swydd</w:t>
      </w:r>
      <w:r w:rsidR="009E1669" w:rsidRPr="00F13633">
        <w:rPr>
          <w:rFonts w:ascii="Helvetica 55 Roman" w:hAnsi="Helvetica 55 Roman"/>
          <w:b/>
          <w:sz w:val="32"/>
          <w:szCs w:val="32"/>
          <w:lang w:val="cy-GB"/>
        </w:rPr>
        <w:tab/>
      </w:r>
      <w:r w:rsidRPr="00F13633">
        <w:rPr>
          <w:rFonts w:ascii="Helvetica 55 Roman" w:hAnsi="Helvetica 55 Roman"/>
          <w:b/>
          <w:sz w:val="32"/>
          <w:szCs w:val="32"/>
          <w:lang w:val="cy-GB"/>
        </w:rPr>
        <w:t>Swyddog Ysgolion, De Ddwyrain Cymru</w:t>
      </w:r>
      <w:r w:rsidR="009E1669" w:rsidRPr="00F13633">
        <w:rPr>
          <w:rFonts w:ascii="Helvetica 55 Roman" w:hAnsi="Helvetica 55 Roman"/>
          <w:b/>
          <w:sz w:val="32"/>
          <w:szCs w:val="32"/>
          <w:lang w:val="cy-GB"/>
        </w:rPr>
        <w:t xml:space="preserve"> </w:t>
      </w:r>
    </w:p>
    <w:p w14:paraId="41869FA6" w14:textId="77777777" w:rsidR="009E1669" w:rsidRPr="00F13633" w:rsidRDefault="009E1669" w:rsidP="009E1669">
      <w:pPr>
        <w:pStyle w:val="Body"/>
        <w:spacing w:line="276" w:lineRule="auto"/>
        <w:rPr>
          <w:rFonts w:ascii="Helvetica 55 Roman" w:hAnsi="Helvetica 55 Roman"/>
          <w:b/>
          <w:sz w:val="32"/>
          <w:szCs w:val="3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72"/>
      </w:tblGrid>
      <w:tr w:rsidR="00D15CCB" w:rsidRPr="00F13633" w14:paraId="5BAF95B7" w14:textId="77777777" w:rsidTr="00021280">
        <w:tc>
          <w:tcPr>
            <w:tcW w:w="1980" w:type="dxa"/>
          </w:tcPr>
          <w:p w14:paraId="0965F1E3" w14:textId="14849FF6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Cyflog:</w:t>
            </w:r>
            <w:r w:rsidR="00D15CCB" w:rsidRPr="00F13633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D15CCB" w:rsidRPr="00F13633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2CEC43C5" w14:textId="3D4C7ACA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>Graddfa F:</w:t>
            </w:r>
            <w:r w:rsidR="00D15CCB" w:rsidRPr="00F13633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£ 28,831 y flwyddyn pro rata</w:t>
            </w:r>
          </w:p>
          <w:p w14:paraId="26FD3A3A" w14:textId="4B81364E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569E40C2" w14:textId="77777777" w:rsidTr="00021280">
        <w:tc>
          <w:tcPr>
            <w:tcW w:w="1980" w:type="dxa"/>
          </w:tcPr>
          <w:p w14:paraId="7A0F74BA" w14:textId="762670CB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7172" w:type="dxa"/>
          </w:tcPr>
          <w:p w14:paraId="16B04B25" w14:textId="1FBA1668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Yr oriau llawn-amser yw 37.5 awr yr wythnos</w:t>
            </w:r>
          </w:p>
          <w:p w14:paraId="05273758" w14:textId="77777777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53F2C935" w14:textId="28493366" w:rsidR="00D15CCB" w:rsidRPr="00F13633" w:rsidRDefault="00021280" w:rsidP="7F900185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>Gellir ystyried oriau llawn amser neu o 30 awr yr wythnos ar gyfer y swydd hon.</w:t>
            </w:r>
            <w:r w:rsidR="00D15CCB" w:rsidRPr="00F13633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F13633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>Rydym yn fodlon iawn trafod oriau gweithio i weddu amgylchiadau'r unigolyn.</w:t>
            </w:r>
            <w:r w:rsidR="00C67D15" w:rsidRPr="00F13633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</w:p>
          <w:p w14:paraId="271ABD18" w14:textId="77777777" w:rsidR="00D15CCB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3DFE0F50" w14:textId="274C96B6" w:rsidR="00176906" w:rsidRPr="00F13633" w:rsidRDefault="00176906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5C07EC5F" w14:textId="77777777" w:rsidTr="00021280">
        <w:tc>
          <w:tcPr>
            <w:tcW w:w="1980" w:type="dxa"/>
          </w:tcPr>
          <w:p w14:paraId="1027445F" w14:textId="39B0A422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Cytundeb:</w:t>
            </w:r>
            <w:r w:rsidR="00D15CCB"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D15CCB"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3DA7A7A3" w14:textId="294A2E7F" w:rsidR="002209D2" w:rsidRPr="00F13633" w:rsidRDefault="00021280" w:rsidP="002209D2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Cyfnod penodol hyd 31</w:t>
            </w:r>
            <w:r w:rsidRPr="00F13633"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vertAlign w:val="superscript"/>
                <w:lang w:val="cy-GB"/>
              </w:rPr>
              <w:t>ain</w:t>
            </w:r>
            <w:r w:rsidRPr="00F13633"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Mawrth 2027 (estyniad posibl os ceir estyniad ariannu)</w:t>
            </w:r>
          </w:p>
          <w:p w14:paraId="4D76A795" w14:textId="3CC504D7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0E735CF7" w14:textId="77777777" w:rsidTr="00021280">
        <w:tc>
          <w:tcPr>
            <w:tcW w:w="1980" w:type="dxa"/>
          </w:tcPr>
          <w:p w14:paraId="3703F245" w14:textId="2D425E77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DBS:</w:t>
            </w:r>
          </w:p>
        </w:tc>
        <w:tc>
          <w:tcPr>
            <w:tcW w:w="7172" w:type="dxa"/>
          </w:tcPr>
          <w:p w14:paraId="05F0DC09" w14:textId="219A3FB0" w:rsidR="00337379" w:rsidRPr="00F13633" w:rsidRDefault="00021280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Angen Datgeliad Manylach gan y Gwasanaeth Datgelu a Gwahardd</w:t>
            </w:r>
            <w:r w:rsidR="00337379"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</w:p>
          <w:p w14:paraId="2D722147" w14:textId="77777777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561AB52D" w14:textId="77777777" w:rsidTr="00021280">
        <w:tc>
          <w:tcPr>
            <w:tcW w:w="1980" w:type="dxa"/>
          </w:tcPr>
          <w:p w14:paraId="776854B3" w14:textId="3337121D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Lleoliad:</w:t>
            </w:r>
            <w:r w:rsidR="00D15CCB" w:rsidRPr="00F13633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D15CCB" w:rsidRPr="00F13633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1D3111E3" w14:textId="49DA85B8" w:rsidR="002209D2" w:rsidRPr="00F13633" w:rsidRDefault="00021280" w:rsidP="002209D2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Helvetica 55 Roman" w:hAnsi="Helvetica 55 Roman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Mynediad at Ganolfan Caerdydd, o fewn polisi gweithio hybrid.</w:t>
            </w:r>
          </w:p>
          <w:p w14:paraId="78865FEB" w14:textId="0A929323" w:rsidR="00B952A3" w:rsidRPr="00F13633" w:rsidRDefault="00B952A3" w:rsidP="00B952A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126E93C4" w14:textId="77777777" w:rsidTr="00021280">
        <w:tc>
          <w:tcPr>
            <w:tcW w:w="1980" w:type="dxa"/>
          </w:tcPr>
          <w:p w14:paraId="59A57476" w14:textId="0645615E" w:rsidR="00D15CCB" w:rsidRPr="00F13633" w:rsidRDefault="00021280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Teithio:</w:t>
            </w:r>
            <w:r w:rsidR="00716618"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716618" w:rsidRPr="00F13633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0EB4C7F2" w14:textId="738C659F" w:rsidR="00716618" w:rsidRPr="00F13633" w:rsidRDefault="00021280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Rhanbarth De Ddwyrain Cymru yw canolbwynt y rôl hon; er efallai y byddwn angen ichi deithio ymhellach wrth gyflawni eich swydd, yn cynnwys aros oddi cartref dros nos yn achlysurol.</w:t>
            </w:r>
          </w:p>
          <w:p w14:paraId="3B71A909" w14:textId="77777777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F13633" w14:paraId="08F5E864" w14:textId="77777777" w:rsidTr="00021280">
        <w:tc>
          <w:tcPr>
            <w:tcW w:w="1980" w:type="dxa"/>
          </w:tcPr>
          <w:p w14:paraId="614AA435" w14:textId="77777777" w:rsidR="00D15CCB" w:rsidRPr="00F13633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64AAF3A7" w14:textId="77777777" w:rsidR="00381542" w:rsidRPr="00F13633" w:rsidRDefault="00381542" w:rsidP="00381542">
            <w:pPr>
              <w:rPr>
                <w:lang w:val="cy-GB" w:eastAsia="ja-JP"/>
              </w:rPr>
            </w:pPr>
          </w:p>
          <w:p w14:paraId="27462F6C" w14:textId="77777777" w:rsidR="00381542" w:rsidRPr="00F13633" w:rsidRDefault="00381542" w:rsidP="00381542">
            <w:pPr>
              <w:rPr>
                <w:lang w:val="cy-GB" w:eastAsia="ja-JP"/>
              </w:rPr>
            </w:pPr>
          </w:p>
          <w:p w14:paraId="7819A09A" w14:textId="77777777" w:rsidR="00381542" w:rsidRPr="00F13633" w:rsidRDefault="00381542" w:rsidP="00381542">
            <w:pPr>
              <w:rPr>
                <w:rFonts w:ascii="Arial MT Bold" w:hAnsi="Arial MT Bold" w:cs="Arial MT Bold"/>
                <w:b/>
                <w:bCs/>
                <w:spacing w:val="-8"/>
                <w:sz w:val="24"/>
                <w:szCs w:val="24"/>
                <w:u w:color="000000"/>
                <w:lang w:val="cy-GB" w:eastAsia="ja-JP"/>
              </w:rPr>
            </w:pPr>
          </w:p>
          <w:p w14:paraId="68D1CE12" w14:textId="77777777" w:rsidR="00381542" w:rsidRPr="00F13633" w:rsidRDefault="00381542" w:rsidP="00381542">
            <w:pPr>
              <w:rPr>
                <w:lang w:val="cy-GB" w:eastAsia="ja-JP"/>
              </w:rPr>
            </w:pPr>
          </w:p>
          <w:p w14:paraId="2508F601" w14:textId="77777777" w:rsidR="00381542" w:rsidRPr="00F13633" w:rsidRDefault="00381542" w:rsidP="00381542">
            <w:pPr>
              <w:rPr>
                <w:rFonts w:ascii="Arial MT Bold" w:hAnsi="Arial MT Bold" w:cs="Arial MT Bold"/>
                <w:b/>
                <w:bCs/>
                <w:spacing w:val="-8"/>
                <w:sz w:val="24"/>
                <w:szCs w:val="24"/>
                <w:u w:color="000000"/>
                <w:lang w:val="cy-GB" w:eastAsia="ja-JP"/>
              </w:rPr>
            </w:pPr>
          </w:p>
          <w:p w14:paraId="37278358" w14:textId="77777777" w:rsidR="00381542" w:rsidRPr="00F13633" w:rsidRDefault="00381542" w:rsidP="00381542">
            <w:pPr>
              <w:jc w:val="center"/>
              <w:rPr>
                <w:lang w:val="cy-GB" w:eastAsia="ja-JP"/>
              </w:rPr>
            </w:pPr>
          </w:p>
        </w:tc>
        <w:tc>
          <w:tcPr>
            <w:tcW w:w="7172" w:type="dxa"/>
          </w:tcPr>
          <w:p w14:paraId="01E6A934" w14:textId="392AA64C" w:rsidR="00470E00" w:rsidRPr="00F13633" w:rsidRDefault="00021280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Rhan allweddol o fod yr elusen sy'n ei gwneud hi'n haws i gerdded a beicio yw bod y rhan fwyaf o’n gweithwyr yn beicio, cerdded, yn olwyno neu'n defnyddio cludiant cyhoeddus ar gyfer y rhan fwyaf o'u siwrneiau gwaith.</w:t>
            </w:r>
            <w:r w:rsidR="00716618"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Rydym yn cefnogi hyn gyda mynediad at feic rhannu Sustrans ac yn cynnig Hyfforddiant Beicio Safon Genedlaethol.</w:t>
            </w:r>
            <w:r w:rsidR="00716618" w:rsidRPr="00F13633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7F5474D" w14:textId="77777777" w:rsidR="00437149" w:rsidRPr="00F13633" w:rsidRDefault="00437149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59A6F83C" w14:textId="55B94F79" w:rsidR="00437149" w:rsidRPr="00F13633" w:rsidRDefault="00437149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5018D0F2" w14:textId="434FA01B" w:rsidR="00437149" w:rsidRPr="00F13633" w:rsidRDefault="00021280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  <w:r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  <w:t>Gwybodaeth Benodol am y Prosiect</w:t>
      </w:r>
      <w:r w:rsidR="00437149"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  <w:t xml:space="preserve"> </w:t>
      </w:r>
    </w:p>
    <w:p w14:paraId="2AEEE25C" w14:textId="0E8A9834" w:rsidR="00921692" w:rsidRPr="00F13633" w:rsidRDefault="00021280" w:rsidP="00D44EFF">
      <w:pPr>
        <w:pStyle w:val="SustransBody"/>
        <w:spacing w:before="0" w:after="0"/>
        <w:jc w:val="left"/>
        <w:rPr>
          <w:sz w:val="24"/>
          <w:szCs w:val="24"/>
          <w:lang w:val="cy-GB"/>
        </w:rPr>
      </w:pPr>
      <w:r w:rsidRPr="00F13633">
        <w:rPr>
          <w:sz w:val="24"/>
          <w:szCs w:val="24"/>
          <w:lang w:val="cy-GB"/>
        </w:rPr>
        <w:t>Dyma gyfle cyffrous i helpu i gyflawni ein gwaith newid ymddygiad mewn ysgolion ledled gorllewin Cymru.</w:t>
      </w:r>
      <w:r w:rsidR="00D44EFF" w:rsidRPr="00F13633">
        <w:rPr>
          <w:sz w:val="24"/>
          <w:szCs w:val="24"/>
          <w:lang w:val="cy-GB"/>
        </w:rPr>
        <w:t xml:space="preserve"> </w:t>
      </w:r>
      <w:r w:rsidRPr="00F13633">
        <w:rPr>
          <w:sz w:val="24"/>
          <w:szCs w:val="24"/>
          <w:lang w:val="cy-GB"/>
        </w:rPr>
        <w:t>Mae’r rôl yn ffurfio rhan o’n Rhaglen Teithiau Iach, contract a ariennir gan Lywodraeth Cymru sy’n anelu at hyrwyddo teithio llesol mewn ysgolion.</w:t>
      </w:r>
      <w:r w:rsidR="00F75043" w:rsidRPr="00F13633">
        <w:rPr>
          <w:sz w:val="24"/>
          <w:szCs w:val="24"/>
          <w:lang w:val="cy-GB"/>
        </w:rPr>
        <w:t xml:space="preserve"> </w:t>
      </w:r>
    </w:p>
    <w:p w14:paraId="32384E43" w14:textId="77777777" w:rsidR="007F3AEE" w:rsidRPr="00F13633" w:rsidRDefault="007F3AEE" w:rsidP="00D44EFF">
      <w:pPr>
        <w:pStyle w:val="SustransBody"/>
        <w:spacing w:before="0" w:after="0"/>
        <w:jc w:val="left"/>
        <w:rPr>
          <w:sz w:val="24"/>
          <w:szCs w:val="24"/>
          <w:lang w:val="cy-GB"/>
        </w:rPr>
      </w:pPr>
    </w:p>
    <w:p w14:paraId="213CEAD5" w14:textId="6BA431E7" w:rsidR="007F3AEE" w:rsidRPr="00F13633" w:rsidRDefault="00F13633" w:rsidP="00F13633">
      <w:pPr>
        <w:pStyle w:val="SustransBody"/>
        <w:spacing w:before="0" w:after="0"/>
        <w:jc w:val="left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Drwy ein gwaith gydag ysgolion, yn ceisio ei gwneud yn haws i bawb gerdded, olwyno a beicio, fe welwn gynnydd o 25% yn lefelau teithio llesol a lleihad cyfatebol yn y nifer o blant sy’n cael eu gyrru i’r ysgol</w:t>
      </w:r>
      <w:r w:rsidR="00977BFA" w:rsidRPr="00F13633">
        <w:rPr>
          <w:sz w:val="24"/>
          <w:szCs w:val="24"/>
          <w:lang w:val="cy-GB"/>
        </w:rPr>
        <w:t>.</w:t>
      </w:r>
    </w:p>
    <w:p w14:paraId="45111AF2" w14:textId="77777777" w:rsidR="00977BFA" w:rsidRPr="00F13633" w:rsidRDefault="00977BFA" w:rsidP="00D44EFF">
      <w:pPr>
        <w:pStyle w:val="SustransBody"/>
        <w:spacing w:before="0" w:after="0"/>
        <w:jc w:val="left"/>
        <w:rPr>
          <w:sz w:val="24"/>
          <w:szCs w:val="24"/>
          <w:lang w:val="cy-GB"/>
        </w:rPr>
      </w:pPr>
    </w:p>
    <w:p w14:paraId="08BA9C19" w14:textId="55287A29" w:rsidR="00977BFA" w:rsidRPr="00F13633" w:rsidRDefault="00F13633" w:rsidP="00D44EFF">
      <w:pPr>
        <w:pStyle w:val="SustransBody"/>
        <w:spacing w:before="0" w:after="0"/>
        <w:jc w:val="left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 ein </w:t>
      </w:r>
      <w:r w:rsidR="00977BFA" w:rsidRPr="00F13633">
        <w:rPr>
          <w:sz w:val="24"/>
          <w:szCs w:val="24"/>
          <w:lang w:val="cy-GB"/>
        </w:rPr>
        <w:t xml:space="preserve">contract </w:t>
      </w:r>
      <w:r>
        <w:rPr>
          <w:sz w:val="24"/>
          <w:szCs w:val="24"/>
          <w:lang w:val="cy-GB"/>
        </w:rPr>
        <w:t xml:space="preserve">gyda Llywodraeth Cymru’n parhau hyd </w:t>
      </w:r>
      <w:r w:rsidR="002209D2" w:rsidRPr="00F13633">
        <w:rPr>
          <w:sz w:val="24"/>
          <w:szCs w:val="24"/>
          <w:lang w:val="cy-GB"/>
        </w:rPr>
        <w:t>31</w:t>
      </w:r>
      <w:r>
        <w:rPr>
          <w:sz w:val="24"/>
          <w:szCs w:val="24"/>
          <w:vertAlign w:val="superscript"/>
          <w:lang w:val="cy-GB"/>
        </w:rPr>
        <w:t>ain</w:t>
      </w:r>
      <w:r w:rsidR="002209D2" w:rsidRPr="00F13633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Mawrth </w:t>
      </w:r>
      <w:r w:rsidR="002209D2" w:rsidRPr="00F13633">
        <w:rPr>
          <w:sz w:val="24"/>
          <w:szCs w:val="24"/>
          <w:lang w:val="cy-GB"/>
        </w:rPr>
        <w:t>2027.</w:t>
      </w:r>
    </w:p>
    <w:p w14:paraId="66A8B732" w14:textId="77777777" w:rsidR="00964A05" w:rsidRPr="00F13633" w:rsidRDefault="00964A05" w:rsidP="00964A05">
      <w:pPr>
        <w:pStyle w:val="Body"/>
        <w:spacing w:after="0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7AFC5195" w14:textId="77777777" w:rsidR="00BD2858" w:rsidRPr="00F13633" w:rsidRDefault="00BD2858" w:rsidP="00964A05">
      <w:pPr>
        <w:pStyle w:val="Body"/>
        <w:spacing w:after="0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3098ACFC" w14:textId="0671FDDB" w:rsidR="00964A05" w:rsidRPr="00F13633" w:rsidRDefault="00381542" w:rsidP="00964A05">
      <w:pPr>
        <w:pStyle w:val="Body"/>
        <w:spacing w:after="0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  <w:r w:rsidRPr="00F13633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  <w:t>Safle’r swydd hon yn y strwythur: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40"/>
      </w:tblGrid>
      <w:tr w:rsidR="001824C1" w:rsidRPr="00F13633" w14:paraId="0B9089D4" w14:textId="77777777" w:rsidTr="00732492">
        <w:tc>
          <w:tcPr>
            <w:tcW w:w="222" w:type="dxa"/>
          </w:tcPr>
          <w:p w14:paraId="4F1C04F1" w14:textId="42693721" w:rsidR="00AA05DD" w:rsidRPr="00F13633" w:rsidRDefault="00AA05DD" w:rsidP="00661CD9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  <w:tc>
          <w:tcPr>
            <w:tcW w:w="8940" w:type="dxa"/>
          </w:tcPr>
          <w:p w14:paraId="00F67FC6" w14:textId="37797062" w:rsidR="001824C1" w:rsidRPr="00F13633" w:rsidRDefault="006B71D3" w:rsidP="004C0C2C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F13633">
              <w:rPr>
                <w:noProof/>
                <w:lang w:val="cy-GB"/>
              </w:rPr>
              <w:drawing>
                <wp:inline distT="0" distB="0" distL="0" distR="0" wp14:anchorId="48D92848" wp14:editId="4DEB3356">
                  <wp:extent cx="5817870" cy="3272790"/>
                  <wp:effectExtent l="0" t="0" r="0" b="3810"/>
                  <wp:docPr id="546169923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69923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870" cy="327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D1F92" w14:textId="5060241A" w:rsidR="00961FB7" w:rsidRPr="00F13633" w:rsidRDefault="00961FB7" w:rsidP="00337379">
      <w:pPr>
        <w:pStyle w:val="Body"/>
        <w:spacing w:after="0"/>
        <w:ind w:left="1418" w:hanging="1418"/>
        <w:jc w:val="both"/>
        <w:rPr>
          <w:rFonts w:ascii="Arial Regular" w:hAnsi="Arial Regular" w:cs="Arial Regular"/>
          <w:color w:val="auto"/>
          <w:lang w:val="cy-GB" w:eastAsia="en-GB"/>
        </w:rPr>
      </w:pPr>
    </w:p>
    <w:p w14:paraId="38CE1453" w14:textId="77777777" w:rsidR="00BD2858" w:rsidRPr="00F13633" w:rsidRDefault="00BD2858" w:rsidP="00337379">
      <w:pPr>
        <w:pStyle w:val="Body"/>
        <w:spacing w:after="0"/>
        <w:jc w:val="both"/>
        <w:rPr>
          <w:rFonts w:ascii="Helvetica 55 Roman" w:hAnsi="Helvetica 55 Roman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A40D304" w14:textId="312A1C86" w:rsidR="00EE5EAE" w:rsidRPr="00F13633" w:rsidRDefault="00BB6D84" w:rsidP="00337379">
      <w:pPr>
        <w:pStyle w:val="Body"/>
        <w:spacing w:after="0"/>
        <w:jc w:val="both"/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</w:pPr>
      <w:r w:rsidRPr="00F13633">
        <w:rPr>
          <w:rFonts w:ascii="Helvetica 55 Roman" w:hAnsi="Helvetica 55 Roman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Disgrifiad Swydd – Ynglŷn â’r Rôl</w:t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B1078A"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 xml:space="preserve"> </w:t>
      </w:r>
    </w:p>
    <w:p w14:paraId="5A4BA6C8" w14:textId="77777777" w:rsidR="0035043E" w:rsidRPr="00F13633" w:rsidRDefault="0035043E" w:rsidP="00337379">
      <w:pPr>
        <w:pStyle w:val="Body"/>
        <w:spacing w:after="0"/>
        <w:ind w:left="1418" w:hanging="1418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69E29ACF" w14:textId="5B0FCBE6" w:rsidR="009664FE" w:rsidRPr="00F13633" w:rsidRDefault="00BB6D84" w:rsidP="00337379">
      <w:pPr>
        <w:pStyle w:val="Body"/>
        <w:spacing w:after="0"/>
        <w:jc w:val="both"/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lang w:val="cy-GB"/>
        </w:rPr>
      </w:pPr>
      <w:r w:rsidRPr="00F13633">
        <w:rPr>
          <w:rFonts w:ascii="Helvetica 55 Roman" w:hAnsi="Helvetica 55 Roman" w:cs="Arial MT Bold"/>
          <w:b/>
          <w:bCs/>
          <w:color w:val="auto"/>
          <w:spacing w:val="-8"/>
          <w:sz w:val="24"/>
          <w:szCs w:val="24"/>
          <w:lang w:val="cy-GB"/>
        </w:rPr>
        <w:t>Trosolwg</w:t>
      </w:r>
    </w:p>
    <w:p w14:paraId="61E249C5" w14:textId="2301718A" w:rsidR="002A55D3" w:rsidRPr="00F13633" w:rsidRDefault="00BB6D84" w:rsidP="002209D2">
      <w:pPr>
        <w:pStyle w:val="Body"/>
        <w:spacing w:after="0"/>
        <w:jc w:val="both"/>
        <w:rPr>
          <w:rFonts w:ascii="Helvetica 55 Roman" w:hAnsi="Helvetica 55 Roman" w:cs="Arial MT Bold"/>
          <w:bCs/>
          <w:color w:val="auto"/>
          <w:spacing w:val="-8"/>
          <w:sz w:val="24"/>
          <w:szCs w:val="24"/>
          <w:lang w:val="cy-GB"/>
        </w:rPr>
      </w:pPr>
      <w:r w:rsidRPr="00F13633">
        <w:rPr>
          <w:rFonts w:ascii="Helvetica 55 Roman" w:hAnsi="Helvetica 55 Roman" w:cs="Arial MT Bold"/>
          <w:bCs/>
          <w:color w:val="auto"/>
          <w:spacing w:val="-8"/>
          <w:sz w:val="24"/>
          <w:szCs w:val="24"/>
          <w:lang w:val="cy-GB"/>
        </w:rPr>
        <w:t>Gan weithio gyda hyd at 30 o ysgolion ar draws De Ddwyrain Cymru, byddwch yn cynllunio ac yn cyflwyno amrywiaeth o weithgareddau a mentrau rhyngweithiol, hwyliog a difyr, sy’n helpu i gynyddu lefelau teithio llesol ymhlith disgyblion, teuluoedd, staff ysgol a chymuned ehangach yr ysgol.</w:t>
      </w:r>
    </w:p>
    <w:p w14:paraId="26248D38" w14:textId="77777777" w:rsidR="00EB0C03" w:rsidRPr="00F13633" w:rsidRDefault="00EB0C03" w:rsidP="002209D2">
      <w:pPr>
        <w:pStyle w:val="SustransBody"/>
        <w:spacing w:before="0" w:after="0"/>
        <w:rPr>
          <w:sz w:val="24"/>
          <w:szCs w:val="24"/>
          <w:lang w:val="cy-GB"/>
        </w:rPr>
      </w:pPr>
    </w:p>
    <w:p w14:paraId="30EF51D4" w14:textId="4AA89542" w:rsidR="00EB0C03" w:rsidRPr="00F13633" w:rsidRDefault="00BB6D84" w:rsidP="002209D2">
      <w:pPr>
        <w:pStyle w:val="Body"/>
        <w:spacing w:after="0"/>
        <w:jc w:val="both"/>
        <w:rPr>
          <w:rFonts w:ascii="Helvetica 55 Roman" w:hAnsi="Helvetica 55 Roman" w:cs="Arial MT Bold"/>
          <w:bCs/>
          <w:color w:val="auto"/>
          <w:spacing w:val="-8"/>
          <w:sz w:val="24"/>
          <w:szCs w:val="24"/>
          <w:lang w:val="cy-GB"/>
        </w:rPr>
      </w:pPr>
      <w:r w:rsidRPr="00F13633">
        <w:rPr>
          <w:rFonts w:ascii="Helvetica 55 Roman" w:hAnsi="Helvetica 55 Roman" w:cs="Arial MT Bold"/>
          <w:bCs/>
          <w:color w:val="auto"/>
          <w:spacing w:val="-8"/>
          <w:sz w:val="24"/>
          <w:szCs w:val="24"/>
          <w:lang w:val="cy-GB"/>
        </w:rPr>
        <w:t>Yn y rôl hon, byddwch yn datblygu ac yn cynnal perthnasau gyda sefydliadau allweddol, yn ymgysylltu â phobl o wahanol gymunedau a chefndiroedd i’n helpu i sicrhau bod ein gwaith gydag ysgolion yn gwbl gynhwysol, ac yn cyrraedd y rhai a fyddant yn elwa fwyaf o’n cefnogaeth.</w:t>
      </w:r>
    </w:p>
    <w:p w14:paraId="28F11000" w14:textId="77777777" w:rsidR="002A55D3" w:rsidRPr="00F13633" w:rsidRDefault="002A55D3" w:rsidP="00B952A3">
      <w:pPr>
        <w:pStyle w:val="Body"/>
        <w:spacing w:after="0"/>
        <w:rPr>
          <w:rFonts w:ascii="Helvetica 55 Roman" w:hAnsi="Helvetica 55 Roman" w:cs="Arial MT Bold"/>
          <w:bCs/>
          <w:color w:val="auto"/>
          <w:spacing w:val="-8"/>
          <w:sz w:val="24"/>
          <w:szCs w:val="24"/>
          <w:lang w:val="cy-GB"/>
        </w:rPr>
      </w:pPr>
    </w:p>
    <w:p w14:paraId="648835C2" w14:textId="77777777" w:rsidR="002A55D3" w:rsidRPr="00F13633" w:rsidRDefault="002A55D3" w:rsidP="00B952A3">
      <w:pPr>
        <w:pStyle w:val="Body"/>
        <w:spacing w:after="0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p w14:paraId="3559E3EC" w14:textId="55D8AECF" w:rsidR="00745303" w:rsidRPr="00F13633" w:rsidRDefault="00BB6D84" w:rsidP="00B952A3">
      <w:pPr>
        <w:pStyle w:val="Body"/>
        <w:spacing w:after="0"/>
        <w:rPr>
          <w:rFonts w:ascii="Arial MT Bold" w:hAnsi="Arial MT Bold" w:cs="Arial MT Bold"/>
          <w:b/>
          <w:color w:val="auto"/>
          <w:spacing w:val="-8"/>
          <w:sz w:val="24"/>
          <w:szCs w:val="24"/>
          <w:lang w:val="cy-GB"/>
        </w:rPr>
      </w:pPr>
      <w:r w:rsidRPr="00F13633">
        <w:rPr>
          <w:rFonts w:ascii="Arial MT Bold" w:hAnsi="Arial MT Bold" w:cs="Arial MT Bold"/>
          <w:b/>
          <w:color w:val="auto"/>
          <w:spacing w:val="-8"/>
          <w:sz w:val="24"/>
          <w:szCs w:val="24"/>
          <w:lang w:val="cy-GB"/>
        </w:rPr>
        <w:t>Bydd cyfrifoldebau’n cynnwys:</w:t>
      </w:r>
      <w:r w:rsidR="00F464A7" w:rsidRPr="00F13633">
        <w:rPr>
          <w:rFonts w:ascii="Arial MT Bold" w:hAnsi="Arial MT Bold" w:cs="Arial MT Bold"/>
          <w:b/>
          <w:color w:val="auto"/>
          <w:spacing w:val="-8"/>
          <w:sz w:val="24"/>
          <w:szCs w:val="24"/>
          <w:lang w:val="cy-GB"/>
        </w:rPr>
        <w:t xml:space="preserve"> </w:t>
      </w:r>
      <w:r w:rsidR="00EE15A9" w:rsidRPr="00F13633">
        <w:rPr>
          <w:rFonts w:ascii="Arial MT Bold" w:hAnsi="Arial MT Bold" w:cs="Arial MT Bold"/>
          <w:b/>
          <w:color w:val="auto"/>
          <w:spacing w:val="-8"/>
          <w:sz w:val="24"/>
          <w:szCs w:val="24"/>
          <w:lang w:val="cy-GB"/>
        </w:rPr>
        <w:br/>
      </w:r>
    </w:p>
    <w:p w14:paraId="38335A1F" w14:textId="6CF56DE3" w:rsidR="00F628F9" w:rsidRPr="00F13633" w:rsidRDefault="00BB6D84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Cydlynu cyfranogiad ysgolion yn y Rhaglen Teithiau Iach yn Ne Ddwyrain Cymru.</w:t>
      </w:r>
      <w:r w:rsidR="00F13633">
        <w:rPr>
          <w:rFonts w:ascii="Helvetica 55 Roman" w:hAnsi="Helvetica 55 Roman"/>
          <w:sz w:val="24"/>
          <w:lang w:val="cy-GB"/>
        </w:rPr>
        <w:t xml:space="preserve"> </w:t>
      </w:r>
      <w:r w:rsidRPr="00F13633">
        <w:rPr>
          <w:rFonts w:ascii="Helvetica 55 Roman" w:hAnsi="Helvetica 55 Roman"/>
          <w:sz w:val="24"/>
          <w:lang w:val="cy-GB"/>
        </w:rPr>
        <w:t>Bydd hyn yn cynnwys arwain ysgolion i symud ymlaen drwy broses strwythuredig o newid ymddygiad, uwchsgilio staff ysgol a darparu gwybodaeth a gweithgareddau ymarferol i ddisgyblion a chymuned ehangach yr ysgol.</w:t>
      </w:r>
    </w:p>
    <w:p w14:paraId="3B3D1DBE" w14:textId="475E20A2" w:rsidR="00E834C7" w:rsidRPr="00F13633" w:rsidRDefault="00BB6D84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bCs/>
          <w:sz w:val="24"/>
          <w:szCs w:val="24"/>
          <w:lang w:val="cy-GB"/>
        </w:rPr>
      </w:pPr>
      <w:r w:rsidRPr="00F13633">
        <w:rPr>
          <w:rFonts w:ascii="Helvetica 55 Roman" w:hAnsi="Helvetica 55 Roman"/>
          <w:bCs/>
          <w:sz w:val="24"/>
          <w:szCs w:val="24"/>
          <w:lang w:val="cy-GB"/>
        </w:rPr>
        <w:t>Sicrhau bod ein hadnoddau a’n cyfathrebu’n parchu diwylliannau, crefyddau a chredoau eraill, gan ddefnyddio iaith gynhwysol a chynnwys darluniau cynrychioladol.</w:t>
      </w:r>
    </w:p>
    <w:p w14:paraId="66F4D791" w14:textId="61529351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Cynnal gweithgareddau diffiniedig, gwersi teithio llesol, hyfforddiant ac eiriolaeth mewn nifer o ysgolion dethol, yn cynnwys sgiliau beicio a sgwtera.</w:t>
      </w:r>
    </w:p>
    <w:p w14:paraId="3F87EC0A" w14:textId="36C799D2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lastRenderedPageBreak/>
        <w:t>Cynnal digwyddiadau hyfforddi athrawon ac oedolion mewn ysgolion cyfranogol.</w:t>
      </w:r>
    </w:p>
    <w:p w14:paraId="7555A357" w14:textId="14B306C6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Cysylltu â staff awdurdodau lleol a Rheolwr Datblygu Rhwydwaith Sustrans er mwyn cydlynu cynigion Llwybrau Diogel mewn Cymunedau a datblygu Mapiau Rhwydwaith Teithio Llesol.</w:t>
      </w:r>
    </w:p>
    <w:p w14:paraId="7FEE751D" w14:textId="2C19A39D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Sefydlu partneriaethau lleol, yn cynnwys staff awdurdodau lleol a rhanddeiliaid allweddol eraill er mwyn manteisio i’r eithaf ar berchnogaeth leol prosiectau teithio llesol mewn ysgolion.</w:t>
      </w:r>
    </w:p>
    <w:p w14:paraId="63CAE53C" w14:textId="084E1BDA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Monitro ac adrodd ar weithgaredd prosiect a chynnal arolygon ymddygiad teithio.</w:t>
      </w:r>
    </w:p>
    <w:p w14:paraId="18F5E373" w14:textId="0BC9664C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Gweithio mewn partneriaeth â’r tîm ehangach yng Nghymru i alinio gweithgareddau a chanlyniadau â blaenoriaethau Dinasoedd a Threfi Byw.</w:t>
      </w:r>
    </w:p>
    <w:p w14:paraId="2E1E360F" w14:textId="1175D0FF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Darparu, ar y cyd â thîm polisi Sustrans Cymru, straeon i’r wasg, astudiaethau achos, a helpu i gynnal digwyddiadau mewn ysgolion i’w mynychu gan lunwyr penderfyniadau.</w:t>
      </w:r>
    </w:p>
    <w:p w14:paraId="6A1BE2CA" w14:textId="6AE98161" w:rsidR="00B72ADB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Darparu mewnbwn a chyfrannu at gynhyrchu adroddiadau cynnydd a chyflwyniadau ar gyfer partneriaid prosiect yn cynnwys awdurdodau lleol a Llywodraeth Cymru.</w:t>
      </w:r>
    </w:p>
    <w:p w14:paraId="4322BF69" w14:textId="1AF17DE0" w:rsidR="00EF5D5D" w:rsidRPr="00F13633" w:rsidRDefault="00381542" w:rsidP="00381542">
      <w:pPr>
        <w:pStyle w:val="ListParagraph"/>
        <w:numPr>
          <w:ilvl w:val="0"/>
          <w:numId w:val="31"/>
        </w:numPr>
        <w:jc w:val="both"/>
        <w:rPr>
          <w:rFonts w:ascii="Helvetica 55 Roman" w:hAnsi="Helvetica 55 Roman"/>
          <w:sz w:val="24"/>
          <w:lang w:val="cy-GB"/>
        </w:rPr>
      </w:pPr>
      <w:r w:rsidRPr="00F13633">
        <w:rPr>
          <w:rFonts w:ascii="Helvetica 55 Roman" w:hAnsi="Helvetica 55 Roman"/>
          <w:sz w:val="24"/>
          <w:lang w:val="cy-GB"/>
        </w:rPr>
        <w:t>Recriwtio a chefnogi gwirfoddolwyr i gynorthwyo i gynnal y prosiect a chreu etifeddiaeth ar gyfer y prosiect.</w:t>
      </w:r>
    </w:p>
    <w:p w14:paraId="21ED709C" w14:textId="77777777" w:rsidR="00642A44" w:rsidRPr="00F13633" w:rsidRDefault="00642A44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0070C0"/>
          <w:spacing w:val="-8"/>
          <w:sz w:val="22"/>
          <w:szCs w:val="22"/>
          <w:lang w:val="cy-GB"/>
        </w:rPr>
      </w:pPr>
    </w:p>
    <w:p w14:paraId="578F6D8F" w14:textId="0E87E3E5" w:rsidR="00437149" w:rsidRPr="00F13633" w:rsidRDefault="00BB6D84" w:rsidP="00381542">
      <w:pPr>
        <w:pStyle w:val="Body"/>
        <w:spacing w:after="0"/>
        <w:jc w:val="both"/>
        <w:rPr>
          <w:rFonts w:ascii="Arial MT Bold" w:hAnsi="Arial MT Bold" w:cs="Arial MT Bold"/>
          <w:bCs/>
          <w:i/>
          <w:color w:val="auto"/>
          <w:spacing w:val="-8"/>
          <w:sz w:val="22"/>
          <w:szCs w:val="22"/>
          <w:lang w:val="cy-GB"/>
        </w:rPr>
      </w:pPr>
      <w:r w:rsidRPr="00F13633">
        <w:rPr>
          <w:rFonts w:ascii="Arial MT Bold" w:hAnsi="Arial MT Bold" w:cs="Arial MT Bold"/>
          <w:bCs/>
          <w:i/>
          <w:color w:val="auto"/>
          <w:spacing w:val="-8"/>
          <w:sz w:val="22"/>
          <w:szCs w:val="22"/>
          <w:lang w:val="cy-GB"/>
        </w:rPr>
        <w:t>Nid oes disgwyl i neb fod yn arbenigwr yn yr holl feysydd hyn, cyn belled â’ch bod yn bodloni manyleb y person. Bydd hyfforddiant ar gael i lenwi unrhyw fylchau.</w:t>
      </w:r>
    </w:p>
    <w:p w14:paraId="67FA43C7" w14:textId="77777777" w:rsidR="00C17717" w:rsidRPr="00F13633" w:rsidRDefault="00C17717" w:rsidP="00C17717">
      <w:pPr>
        <w:pStyle w:val="Body"/>
        <w:spacing w:after="0"/>
        <w:jc w:val="both"/>
        <w:rPr>
          <w:rFonts w:ascii="Arial MT Bold" w:hAnsi="Arial MT Bold" w:cs="Arial MT Bold"/>
          <w:bCs/>
          <w:i/>
          <w:color w:val="auto"/>
          <w:spacing w:val="-8"/>
          <w:sz w:val="22"/>
          <w:szCs w:val="22"/>
          <w:lang w:val="cy-GB"/>
        </w:rPr>
      </w:pPr>
    </w:p>
    <w:p w14:paraId="07071066" w14:textId="77777777" w:rsidR="00C17717" w:rsidRPr="00F13633" w:rsidRDefault="00C17717" w:rsidP="00C17717">
      <w:pPr>
        <w:pStyle w:val="Body"/>
        <w:spacing w:after="0"/>
        <w:jc w:val="both"/>
        <w:rPr>
          <w:rFonts w:ascii="Arial MT Bold" w:hAnsi="Arial MT Bold" w:cs="Arial MT Bold"/>
          <w:bCs/>
          <w:i/>
          <w:color w:val="auto"/>
          <w:spacing w:val="-8"/>
          <w:sz w:val="22"/>
          <w:szCs w:val="22"/>
          <w:lang w:val="cy-GB"/>
        </w:rPr>
      </w:pPr>
    </w:p>
    <w:p w14:paraId="5BF2DBAA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0BB32E44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220FD1D3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6DD82F91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0465B5B4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6FEF6296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76C22B9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767C29D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DA5E101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C9249E8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340ABCFE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180D0DA4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3ADBC9A7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05275FC9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3AA3203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11C66CDF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C1A2537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4EFD5098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B6CCC03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CCA455B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0CC0E4B0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4D12BD3D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142843B7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8EAF5BB" w14:textId="77777777" w:rsidR="00BD2858" w:rsidRPr="00F13633" w:rsidRDefault="00BD2858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3CB412E" w14:textId="0E6E7D0C" w:rsidR="0090067B" w:rsidRPr="00F13633" w:rsidRDefault="00BB6D84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</w:pPr>
      <w:r w:rsidRPr="00F13633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Manyleb y Person</w:t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</w:p>
    <w:p w14:paraId="60310D72" w14:textId="143DC10E" w:rsidR="0023050D" w:rsidRPr="00F13633" w:rsidRDefault="00BB6D84" w:rsidP="00381542">
      <w:pPr>
        <w:pStyle w:val="Body"/>
        <w:spacing w:after="0"/>
        <w:ind w:right="515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  <w:r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  <w:t>Mae'r meini prawf canlynol yn cyflwyno'r dull y caiff y sgiliau, yr wybodaeth a'r profiad eu hasesu.</w:t>
      </w:r>
      <w:r w:rsidR="00E569B1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  <w:t xml:space="preserve"> </w:t>
      </w:r>
      <w:r w:rsidR="00381542" w:rsidRPr="00F13633">
        <w:rPr>
          <w:rFonts w:ascii="Arial MT Bold" w:hAnsi="Arial MT Bold" w:cs="Arial MT Bold"/>
          <w:color w:val="auto"/>
          <w:sz w:val="22"/>
          <w:szCs w:val="22"/>
          <w:lang w:val="cy-GB"/>
        </w:rPr>
        <w:t>Dylech ddefnyddio’r meini prawf dethol hyn fel canllaw i gyfleu tystiolaeth o’ch profiad yn y meysydd hyn ar eich ffurflen gais.</w:t>
      </w:r>
      <w:r w:rsidR="0030257E"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  <w:t xml:space="preserve"> </w:t>
      </w:r>
      <w:r w:rsidRPr="00F13633"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  <w:t>Mae canllaw defnyddiol ar ein gwefan am sut i wneud cais gwych am swydd.</w:t>
      </w:r>
    </w:p>
    <w:p w14:paraId="3A686BAF" w14:textId="77777777" w:rsidR="00DC338B" w:rsidRPr="00F13633" w:rsidRDefault="00DC338B" w:rsidP="00337379">
      <w:pPr>
        <w:pStyle w:val="Body"/>
        <w:spacing w:after="0"/>
        <w:jc w:val="both"/>
        <w:rPr>
          <w:rFonts w:ascii="Helvetica 55 Roman" w:hAnsi="Helvetica 55 Roman" w:cs="Arial MT Bold"/>
          <w:bCs/>
          <w:color w:val="auto"/>
          <w:spacing w:val="-8"/>
          <w:sz w:val="22"/>
          <w:szCs w:val="22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276"/>
      </w:tblGrid>
      <w:tr w:rsidR="004F29A8" w:rsidRPr="00F13633" w14:paraId="2057A6A4" w14:textId="77777777" w:rsidTr="00D12B1A"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DB331" w14:textId="77777777" w:rsidR="004F29A8" w:rsidRPr="00F13633" w:rsidRDefault="004F29A8" w:rsidP="00337379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304467" w14:textId="72D9B929" w:rsidR="004F29A8" w:rsidRPr="00F13633" w:rsidRDefault="00BB6D84" w:rsidP="00381542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F13633"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Ffurflen Gais</w:t>
            </w:r>
          </w:p>
        </w:tc>
        <w:tc>
          <w:tcPr>
            <w:tcW w:w="1276" w:type="dxa"/>
            <w:shd w:val="clear" w:color="auto" w:fill="FFFFFF" w:themeFill="background1"/>
          </w:tcPr>
          <w:p w14:paraId="4EBD08F2" w14:textId="365B6D40" w:rsidR="004F29A8" w:rsidRPr="00F13633" w:rsidRDefault="00BB6D84" w:rsidP="00381542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F13633"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Cyfweliad</w:t>
            </w:r>
          </w:p>
          <w:p w14:paraId="450D0A79" w14:textId="77777777" w:rsidR="003618BE" w:rsidRPr="00F13633" w:rsidRDefault="003618BE" w:rsidP="00337379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6D55AB" w:rsidRPr="00F13633" w14:paraId="4462BDB8" w14:textId="77777777" w:rsidTr="00E239AB">
        <w:tc>
          <w:tcPr>
            <w:tcW w:w="6374" w:type="dxa"/>
            <w:shd w:val="clear" w:color="auto" w:fill="E7E6E6" w:themeFill="background2"/>
          </w:tcPr>
          <w:p w14:paraId="28E7DBB2" w14:textId="30DC9ED3" w:rsidR="006D55AB" w:rsidRPr="00F13633" w:rsidRDefault="00BB6D84" w:rsidP="00381542">
            <w:pPr>
              <w:pStyle w:val="Body"/>
              <w:spacing w:after="0" w:line="220" w:lineRule="auto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bookmarkStart w:id="0" w:name="_Hlk164095287"/>
            <w:r w:rsidRPr="00F13633"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1418" w:type="dxa"/>
            <w:shd w:val="clear" w:color="auto" w:fill="E7E6E6" w:themeFill="background2"/>
          </w:tcPr>
          <w:p w14:paraId="61E3F4E8" w14:textId="77777777" w:rsidR="006D55AB" w:rsidRPr="00F13633" w:rsidRDefault="006D55AB" w:rsidP="00E239AB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1375FCC" w14:textId="77777777" w:rsidR="006D55AB" w:rsidRPr="00F13633" w:rsidRDefault="006D55AB" w:rsidP="00E239AB">
            <w:pPr>
              <w:pStyle w:val="Body"/>
              <w:spacing w:after="0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29EC660A" w14:textId="77777777" w:rsidTr="001F6BCC">
        <w:tc>
          <w:tcPr>
            <w:tcW w:w="6374" w:type="dxa"/>
            <w:shd w:val="clear" w:color="auto" w:fill="auto"/>
          </w:tcPr>
          <w:p w14:paraId="659B657C" w14:textId="1219AE49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F13633">
              <w:rPr>
                <w:rFonts w:ascii="Helvetica 55 Roman" w:hAnsi="Helvetica 55 Roman" w:cs="Arial"/>
                <w:sz w:val="24"/>
                <w:lang w:val="cy-GB"/>
              </w:rPr>
              <w:t>Gallu dysgu / hyfforddi / rhoi cyfarwyddyd mewn modd cynhwysol a hygyrch. Gallu dysgu / hyfforddi / rhoi cyfarwyddyd mewn modd cynhwysol a hygyrch.</w:t>
            </w:r>
          </w:p>
        </w:tc>
        <w:tc>
          <w:tcPr>
            <w:tcW w:w="1418" w:type="dxa"/>
            <w:shd w:val="clear" w:color="auto" w:fill="auto"/>
          </w:tcPr>
          <w:p w14:paraId="1591394A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7F4F8D4B" w14:textId="7446CFC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1AC1D977" w14:textId="77777777" w:rsidTr="00381542">
        <w:tc>
          <w:tcPr>
            <w:tcW w:w="6374" w:type="dxa"/>
          </w:tcPr>
          <w:p w14:paraId="1582D9F8" w14:textId="4E98E905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F13633">
              <w:rPr>
                <w:rFonts w:ascii="Helvetica 55 Roman" w:hAnsi="Helvetica 55 Roman" w:cs="Arial"/>
                <w:sz w:val="24"/>
                <w:lang w:val="cy-GB"/>
              </w:rPr>
              <w:t>Sgiliau ysgrifennu, cyfathrebu a chyflwyno rhagorol</w:t>
            </w:r>
          </w:p>
        </w:tc>
        <w:tc>
          <w:tcPr>
            <w:tcW w:w="1418" w:type="dxa"/>
          </w:tcPr>
          <w:p w14:paraId="57F0B557" w14:textId="5B9DEA25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4869B7ED" w14:textId="65F77C9C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F13633" w:rsidRPr="00F13633" w14:paraId="3B44DE38" w14:textId="77777777" w:rsidTr="00E239AB">
        <w:tc>
          <w:tcPr>
            <w:tcW w:w="6374" w:type="dxa"/>
          </w:tcPr>
          <w:p w14:paraId="19C05FF5" w14:textId="58F2F2DC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F13633">
              <w:rPr>
                <w:rFonts w:ascii="Helvetica 55 Roman" w:hAnsi="Helvetica 55 Roman" w:cs="Arial"/>
                <w:sz w:val="24"/>
                <w:lang w:val="cy-GB"/>
              </w:rPr>
              <w:t>Sgiliau trefniadol a chynllunio cadarn</w:t>
            </w:r>
          </w:p>
        </w:tc>
        <w:tc>
          <w:tcPr>
            <w:tcW w:w="1418" w:type="dxa"/>
          </w:tcPr>
          <w:p w14:paraId="042DF68D" w14:textId="542C7A29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725829B4" w14:textId="39A88C1F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F13633" w:rsidRPr="00F13633" w14:paraId="67C49278" w14:textId="77777777" w:rsidTr="00E239AB">
        <w:tc>
          <w:tcPr>
            <w:tcW w:w="6374" w:type="dxa"/>
          </w:tcPr>
          <w:p w14:paraId="1A255771" w14:textId="0910FB96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F13633">
              <w:rPr>
                <w:rFonts w:ascii="Helvetica 55 Roman" w:hAnsi="Helvetica 55 Roman" w:cs="Arial"/>
                <w:sz w:val="24"/>
                <w:lang w:val="cy-GB"/>
              </w:rPr>
              <w:t xml:space="preserve">Sgiliau rhyngbersonol datblygedig, gyda’r gallu i symbylu a meithrin brwdfrydedd mewn eraill – yr iau a’r hŷn </w:t>
            </w:r>
          </w:p>
        </w:tc>
        <w:tc>
          <w:tcPr>
            <w:tcW w:w="1418" w:type="dxa"/>
          </w:tcPr>
          <w:p w14:paraId="259848C5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color w:val="FFFFFF"/>
                <w:lang w:val="cy-GB"/>
              </w:rPr>
            </w:pPr>
          </w:p>
        </w:tc>
        <w:tc>
          <w:tcPr>
            <w:tcW w:w="1276" w:type="dxa"/>
          </w:tcPr>
          <w:p w14:paraId="5E2C6250" w14:textId="4957663D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32FD3178" w14:textId="77777777" w:rsidTr="00E239AB">
        <w:tc>
          <w:tcPr>
            <w:tcW w:w="6374" w:type="dxa"/>
          </w:tcPr>
          <w:p w14:paraId="7B33E5A6" w14:textId="65C214C9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Llythrennedd TG gyda </w:t>
            </w:r>
            <w:r w:rsidRPr="00F13633">
              <w:rPr>
                <w:rFonts w:ascii="Helvetica 55 Roman" w:hAnsi="Helvetica 55 Roman" w:cs="Arial"/>
                <w:sz w:val="24"/>
                <w:lang w:val="cy-GB"/>
              </w:rPr>
              <w:t>Microsoft Word, PowerPoint, Excel.</w:t>
            </w:r>
          </w:p>
        </w:tc>
        <w:tc>
          <w:tcPr>
            <w:tcW w:w="1418" w:type="dxa"/>
          </w:tcPr>
          <w:p w14:paraId="10FE0C44" w14:textId="6B32731A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7D294306" w14:textId="52C93793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F13633" w:rsidRPr="00F13633" w14:paraId="60557238" w14:textId="77777777" w:rsidTr="00E239AB">
        <w:tc>
          <w:tcPr>
            <w:tcW w:w="6374" w:type="dxa"/>
          </w:tcPr>
          <w:p w14:paraId="645F26E9" w14:textId="465497D9" w:rsidR="00F13633" w:rsidRPr="00F13633" w:rsidRDefault="00F13633" w:rsidP="00F13633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Cymraeg – rhugl</w:t>
            </w:r>
            <w:r w:rsidR="00176906">
              <w:rPr>
                <w:rFonts w:ascii="Helvetica 55 Roman" w:hAnsi="Helvetica 55 Roman" w:cs="Arial"/>
                <w:sz w:val="24"/>
                <w:lang w:val="cy-GB"/>
              </w:rPr>
              <w:t xml:space="preserve"> ar </w:t>
            </w: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lafar ac </w:t>
            </w:r>
            <w:r w:rsidR="00176906">
              <w:rPr>
                <w:rFonts w:ascii="Helvetica 55 Roman" w:hAnsi="Helvetica 55 Roman" w:cs="Arial"/>
                <w:sz w:val="24"/>
                <w:lang w:val="cy-GB"/>
              </w:rPr>
              <w:t xml:space="preserve">yn </w:t>
            </w:r>
            <w:r>
              <w:rPr>
                <w:rFonts w:ascii="Helvetica 55 Roman" w:hAnsi="Helvetica 55 Roman" w:cs="Arial"/>
                <w:sz w:val="24"/>
                <w:lang w:val="cy-GB"/>
              </w:rPr>
              <w:t>ysgrifenedig</w:t>
            </w:r>
          </w:p>
        </w:tc>
        <w:tc>
          <w:tcPr>
            <w:tcW w:w="1418" w:type="dxa"/>
          </w:tcPr>
          <w:p w14:paraId="3164B780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7FE070D4" w14:textId="25EA4F29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15FC7BF0" w14:textId="77777777" w:rsidTr="00D12B1A">
        <w:tc>
          <w:tcPr>
            <w:tcW w:w="6374" w:type="dxa"/>
            <w:shd w:val="clear" w:color="auto" w:fill="F2F2F2" w:themeFill="background1" w:themeFillShade="F2"/>
          </w:tcPr>
          <w:p w14:paraId="5DA09D85" w14:textId="1AA1FAE9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vanish/>
                <w:color w:val="FFFFFF"/>
                <w:lang w:val="cy-GB"/>
              </w:rPr>
            </w:pPr>
            <w:r w:rsidRPr="00F13633"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Profiad angenrheidiol penodol</w:t>
            </w:r>
          </w:p>
        </w:tc>
        <w:tc>
          <w:tcPr>
            <w:tcW w:w="1418" w:type="dxa"/>
            <w:shd w:val="clear" w:color="auto" w:fill="E7E6E6" w:themeFill="background2"/>
          </w:tcPr>
          <w:p w14:paraId="75C7DD24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color w:val="FFFFFF"/>
                <w:lang w:val="cy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F7BA884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FFFFFF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000B76D9" w14:textId="77777777" w:rsidTr="001F6BCC">
        <w:tc>
          <w:tcPr>
            <w:tcW w:w="6374" w:type="dxa"/>
            <w:shd w:val="clear" w:color="auto" w:fill="auto"/>
          </w:tcPr>
          <w:p w14:paraId="5FAECCBE" w14:textId="380810FD" w:rsidR="00F13633" w:rsidRPr="00F13633" w:rsidRDefault="00F13633" w:rsidP="00F13633">
            <w:pPr>
              <w:pStyle w:val="Body"/>
              <w:spacing w:after="0" w:line="240" w:lineRule="auto"/>
              <w:rPr>
                <w:lang w:val="cy-GB"/>
              </w:rPr>
            </w:pPr>
            <w:r w:rsidRPr="00F13633">
              <w:rPr>
                <w:rFonts w:ascii="Helvetica 55 Roman" w:eastAsia="Times New Roman" w:hAnsi="Helvetica 55 Roman" w:cs="Arial"/>
                <w:color w:val="auto"/>
                <w:sz w:val="24"/>
                <w:szCs w:val="24"/>
                <w:lang w:val="cy-GB" w:eastAsia="en-US"/>
              </w:rPr>
              <w:t>Profiad o arwain gweithdai grŵp a chynllunio digwyddiadau ar gyfer amrywiaeth o gynulleidfaoedd, yn cynnwys ymgysylltu â chymunedau sydd wedi’u gwthio i’r ymylon.</w:t>
            </w:r>
          </w:p>
        </w:tc>
        <w:tc>
          <w:tcPr>
            <w:tcW w:w="1418" w:type="dxa"/>
            <w:shd w:val="clear" w:color="auto" w:fill="auto"/>
          </w:tcPr>
          <w:p w14:paraId="4FF1868A" w14:textId="28EBA513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  <w:shd w:val="clear" w:color="auto" w:fill="auto"/>
          </w:tcPr>
          <w:p w14:paraId="7FC33D16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0A48BC9B" w14:textId="77777777" w:rsidTr="008D01F2">
        <w:trPr>
          <w:trHeight w:val="379"/>
        </w:trPr>
        <w:tc>
          <w:tcPr>
            <w:tcW w:w="6374" w:type="dxa"/>
          </w:tcPr>
          <w:p w14:paraId="122B7192" w14:textId="02FDCFCF" w:rsidR="00F13633" w:rsidRPr="00F13633" w:rsidRDefault="00F13633" w:rsidP="00F13633">
            <w:pPr>
              <w:rPr>
                <w:rFonts w:ascii="Helvetica 55 Roman" w:hAnsi="Helvetica 55 Roman" w:cs="Arial"/>
                <w:bCs/>
                <w:spacing w:val="-8"/>
                <w:lang w:val="cy-GB"/>
              </w:rPr>
            </w:pPr>
            <w:r>
              <w:rPr>
                <w:rFonts w:ascii="Helvetica 55 Roman" w:hAnsi="Helvetica 55 Roman"/>
                <w:sz w:val="24"/>
                <w:szCs w:val="24"/>
                <w:lang w:val="cy-GB"/>
              </w:rPr>
              <w:t>Profiad o ddarpariaeth addysg a gweithio gyda phlant a phobl ifanc</w:t>
            </w:r>
          </w:p>
        </w:tc>
        <w:tc>
          <w:tcPr>
            <w:tcW w:w="1418" w:type="dxa"/>
          </w:tcPr>
          <w:p w14:paraId="27B0972D" w14:textId="73E2FDF5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3CA46879" w14:textId="3294DFE6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1F4DB393" w14:textId="77777777" w:rsidTr="00455C2E">
        <w:tc>
          <w:tcPr>
            <w:tcW w:w="6374" w:type="dxa"/>
          </w:tcPr>
          <w:p w14:paraId="568A0FE1" w14:textId="5E002A2D" w:rsidR="00F13633" w:rsidRPr="00F13633" w:rsidRDefault="00F13633" w:rsidP="00F13633">
            <w:pPr>
              <w:rPr>
                <w:rFonts w:ascii="Helvetica 55 Roman" w:hAnsi="Helvetica 55 Roman"/>
                <w:sz w:val="24"/>
                <w:szCs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ddarparu prosiectau’n annibynnol gyda hunan-gymhelliad</w:t>
            </w:r>
          </w:p>
        </w:tc>
        <w:tc>
          <w:tcPr>
            <w:tcW w:w="1418" w:type="dxa"/>
          </w:tcPr>
          <w:p w14:paraId="098FFD63" w14:textId="7F7FB364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73F87FDA" w14:textId="6A57E029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3A1075BE" w14:textId="77777777" w:rsidTr="00455C2E">
        <w:tc>
          <w:tcPr>
            <w:tcW w:w="6374" w:type="dxa"/>
          </w:tcPr>
          <w:p w14:paraId="04038116" w14:textId="13791D1B" w:rsidR="00F13633" w:rsidRPr="00F13633" w:rsidRDefault="00F13633" w:rsidP="00F13633">
            <w:pPr>
              <w:rPr>
                <w:rFonts w:ascii="Helvetica 55 Roman" w:hAnsi="Helvetica 55 Roman" w:cs="Arial"/>
                <w:bCs/>
                <w:spacing w:val="-8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gynnal hyfforddiant sgiliau</w:t>
            </w:r>
          </w:p>
        </w:tc>
        <w:tc>
          <w:tcPr>
            <w:tcW w:w="1418" w:type="dxa"/>
          </w:tcPr>
          <w:p w14:paraId="157BE9BC" w14:textId="07E54F33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4DC28260" w14:textId="03188E02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581233CA" w14:textId="77777777" w:rsidTr="00455C2E">
        <w:tc>
          <w:tcPr>
            <w:tcW w:w="6374" w:type="dxa"/>
            <w:shd w:val="clear" w:color="auto" w:fill="E7E6E6" w:themeFill="background2"/>
          </w:tcPr>
          <w:p w14:paraId="32E19FB8" w14:textId="37418CEE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>
              <w:rPr>
                <w:rFonts w:ascii="Helvetica 55 Roman" w:hAnsi="Helvetica 55 Roman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Gwybodaeth benodol ofynnol</w:t>
            </w:r>
          </w:p>
        </w:tc>
        <w:tc>
          <w:tcPr>
            <w:tcW w:w="1418" w:type="dxa"/>
            <w:shd w:val="clear" w:color="auto" w:fill="E7E6E6" w:themeFill="background2"/>
          </w:tcPr>
          <w:p w14:paraId="14B9292B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6D0980" w14:textId="77777777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F13633" w:rsidRPr="00F13633" w14:paraId="0E8492E7" w14:textId="77777777" w:rsidTr="00B46AFF">
        <w:trPr>
          <w:trHeight w:val="341"/>
        </w:trPr>
        <w:tc>
          <w:tcPr>
            <w:tcW w:w="6374" w:type="dxa"/>
            <w:shd w:val="clear" w:color="auto" w:fill="auto"/>
          </w:tcPr>
          <w:p w14:paraId="4D59A060" w14:textId="0DBC5995" w:rsidR="00F13633" w:rsidRPr="00F13633" w:rsidRDefault="00F13633" w:rsidP="00F13633">
            <w:pPr>
              <w:rPr>
                <w:rFonts w:ascii="Helvetica 55 Roman" w:hAnsi="Helvetica 55 Roman" w:cstheme="minorHAnsi"/>
                <w:bCs/>
                <w:spacing w:val="-8"/>
                <w:lang w:val="cy-GB"/>
              </w:rPr>
            </w:pPr>
            <w:r>
              <w:rPr>
                <w:rFonts w:ascii="Helvetica 55 Roman" w:hAnsi="Helvetica 55 Roman" w:cstheme="majorHAnsi"/>
                <w:sz w:val="24"/>
                <w:szCs w:val="24"/>
                <w:lang w:val="cy-GB"/>
              </w:rPr>
              <w:t>Dealltwriaeth o’r rhwystrau i deithio llesol i bobl o wahanol gefndiroedd a gyda gwahanol alluoedd</w:t>
            </w:r>
            <w:r w:rsidRPr="00F13633">
              <w:rPr>
                <w:rFonts w:ascii="Helvetica 55 Roman" w:hAnsi="Helvetica 55 Roman" w:cstheme="majorHAnsi"/>
                <w:sz w:val="24"/>
                <w:szCs w:val="24"/>
                <w:lang w:val="cy-GB"/>
              </w:rPr>
              <w:t>.</w:t>
            </w:r>
          </w:p>
        </w:tc>
        <w:tc>
          <w:tcPr>
            <w:tcW w:w="1418" w:type="dxa"/>
          </w:tcPr>
          <w:p w14:paraId="026A7478" w14:textId="4FA08D62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</w:tcPr>
          <w:p w14:paraId="4902E128" w14:textId="64D3A30F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4F3173E4" w14:textId="77777777" w:rsidTr="00B46AFF">
        <w:trPr>
          <w:trHeight w:val="341"/>
        </w:trPr>
        <w:tc>
          <w:tcPr>
            <w:tcW w:w="6374" w:type="dxa"/>
            <w:shd w:val="clear" w:color="auto" w:fill="auto"/>
          </w:tcPr>
          <w:p w14:paraId="430BBC0D" w14:textId="7C576309" w:rsidR="00F13633" w:rsidRPr="00F13633" w:rsidRDefault="00F13633" w:rsidP="00F13633">
            <w:pPr>
              <w:rPr>
                <w:rFonts w:cstheme="minorHAnsi"/>
                <w:lang w:val="cy-GB"/>
              </w:rPr>
            </w:pPr>
            <w:r>
              <w:rPr>
                <w:rFonts w:ascii="Helvetica 55 Roman" w:hAnsi="Helvetica 55 Roman"/>
                <w:sz w:val="24"/>
                <w:szCs w:val="24"/>
                <w:lang w:val="cy-GB"/>
              </w:rPr>
              <w:t>Dealltwriaeth dda o gyd-destunau ysgol</w:t>
            </w:r>
          </w:p>
        </w:tc>
        <w:tc>
          <w:tcPr>
            <w:tcW w:w="1418" w:type="dxa"/>
          </w:tcPr>
          <w:p w14:paraId="343A1B56" w14:textId="43CBFAC2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</w:tcPr>
          <w:p w14:paraId="34377933" w14:textId="396C2EC4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</w:tr>
      <w:tr w:rsidR="00F13633" w:rsidRPr="00F13633" w14:paraId="1AD5D4E5" w14:textId="77777777" w:rsidTr="00B46AFF">
        <w:trPr>
          <w:trHeight w:val="341"/>
        </w:trPr>
        <w:tc>
          <w:tcPr>
            <w:tcW w:w="6374" w:type="dxa"/>
            <w:shd w:val="clear" w:color="auto" w:fill="auto"/>
          </w:tcPr>
          <w:p w14:paraId="53575156" w14:textId="6F95F12D" w:rsidR="00F13633" w:rsidRPr="00F13633" w:rsidRDefault="00F13633" w:rsidP="00F13633">
            <w:pPr>
              <w:rPr>
                <w:rFonts w:ascii="Helvetica 55 Roman" w:hAnsi="Helvetica 55 Roman" w:cstheme="minorHAnsi"/>
                <w:lang w:val="cy-GB"/>
              </w:rPr>
            </w:pPr>
            <w:r>
              <w:rPr>
                <w:rFonts w:ascii="Helvetica 55 Roman" w:hAnsi="Helvetica 55 Roman"/>
                <w:sz w:val="24"/>
                <w:szCs w:val="24"/>
                <w:lang w:val="cy-GB"/>
              </w:rPr>
              <w:t>Dealltwriaeth sylfaenol o fentrau newid ymddygiad effeithiol.</w:t>
            </w:r>
          </w:p>
        </w:tc>
        <w:tc>
          <w:tcPr>
            <w:tcW w:w="1418" w:type="dxa"/>
          </w:tcPr>
          <w:p w14:paraId="57D8243C" w14:textId="035F8F12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41E61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en-GB"/>
              </w:rPr>
              <w:t>ü</w:t>
            </w:r>
          </w:p>
        </w:tc>
        <w:tc>
          <w:tcPr>
            <w:tcW w:w="1276" w:type="dxa"/>
          </w:tcPr>
          <w:p w14:paraId="19F30364" w14:textId="32C7966B" w:rsidR="00F13633" w:rsidRPr="00F13633" w:rsidRDefault="00F13633" w:rsidP="00F13633">
            <w:pPr>
              <w:pStyle w:val="Body"/>
              <w:spacing w:after="0" w:line="240" w:lineRule="auto"/>
              <w:jc w:val="both"/>
              <w:rPr>
                <w:rFonts w:ascii="Helvetica 55 Roman" w:hAnsi="Helvetica 55 Roman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bookmarkEnd w:id="0"/>
    </w:tbl>
    <w:p w14:paraId="322EF60F" w14:textId="77777777" w:rsidR="00314F75" w:rsidRPr="00F13633" w:rsidRDefault="00314F75" w:rsidP="00337379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1A173DF9" w14:textId="77777777" w:rsidR="00314F75" w:rsidRPr="00F13633" w:rsidRDefault="00314F75" w:rsidP="00337379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C1D823A" w14:textId="10F02E2E" w:rsidR="003C5932" w:rsidRPr="00F13633" w:rsidRDefault="00BB6D84" w:rsidP="00BB6D84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Nid yw'r ddogfen hon yn ffurfio rhan o gontract cyflogaeth ond mae'n amlinellu ein disgwyliadau.</w:t>
      </w:r>
      <w:r w:rsidR="004F0123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6ED53FEC" w14:textId="4A5218DA" w:rsidR="004F0123" w:rsidRPr="00F13633" w:rsidRDefault="00BB6D84" w:rsidP="00BB6D84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Os bydd angen i ni newid y ddogfen hon yn y dyfodol, fe ymgynghorir gyda deiliad y swydd ymlaen llaw.</w:t>
      </w:r>
    </w:p>
    <w:p w14:paraId="0D092082" w14:textId="77777777" w:rsidR="007B01A0" w:rsidRPr="00F13633" w:rsidRDefault="007B01A0" w:rsidP="00337379">
      <w:pPr>
        <w:pStyle w:val="BulletlistA"/>
        <w:numPr>
          <w:ilvl w:val="0"/>
          <w:numId w:val="0"/>
        </w:numPr>
        <w:spacing w:after="0" w:line="320" w:lineRule="atLeast"/>
        <w:ind w:left="480"/>
        <w:jc w:val="both"/>
        <w:rPr>
          <w:color w:val="auto"/>
          <w:lang w:val="cy-GB" w:eastAsia="en-GB"/>
        </w:rPr>
      </w:pPr>
    </w:p>
    <w:p w14:paraId="616E4316" w14:textId="42B6A981" w:rsidR="003F7717" w:rsidRPr="00F13633" w:rsidRDefault="003F7717" w:rsidP="00337379">
      <w:pPr>
        <w:pStyle w:val="BulletlistA"/>
        <w:numPr>
          <w:ilvl w:val="0"/>
          <w:numId w:val="0"/>
        </w:numPr>
        <w:spacing w:after="0" w:line="320" w:lineRule="atLeast"/>
        <w:ind w:left="480"/>
        <w:jc w:val="both"/>
        <w:rPr>
          <w:color w:val="auto"/>
          <w:lang w:val="cy-GB" w:eastAsia="en-GB"/>
        </w:rPr>
      </w:pPr>
    </w:p>
    <w:p w14:paraId="3AC7CEE4" w14:textId="77777777" w:rsidR="00437149" w:rsidRPr="00F13633" w:rsidRDefault="00437149" w:rsidP="00337379">
      <w:pPr>
        <w:spacing w:after="0"/>
        <w:jc w:val="both"/>
        <w:rPr>
          <w:b/>
          <w:sz w:val="28"/>
          <w:szCs w:val="28"/>
          <w:lang w:val="cy-GB"/>
        </w:rPr>
      </w:pPr>
    </w:p>
    <w:p w14:paraId="0E8575A5" w14:textId="77777777" w:rsidR="00314F75" w:rsidRPr="00F13633" w:rsidRDefault="00314F75" w:rsidP="00337379">
      <w:pPr>
        <w:spacing w:after="0"/>
        <w:jc w:val="both"/>
        <w:rPr>
          <w:b/>
          <w:sz w:val="28"/>
          <w:szCs w:val="28"/>
          <w:lang w:val="cy-GB"/>
        </w:rPr>
      </w:pPr>
    </w:p>
    <w:p w14:paraId="06912033" w14:textId="77777777" w:rsidR="00BD2858" w:rsidRPr="00F13633" w:rsidRDefault="00BD2858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75664A4C" w14:textId="77777777" w:rsidR="005B58A1" w:rsidRPr="00F13633" w:rsidRDefault="005B58A1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3A224FE3" w14:textId="1934E2F2" w:rsidR="007E5EDA" w:rsidRPr="00F13633" w:rsidRDefault="00BB6D84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  <w:r w:rsidRPr="00F13633">
        <w:rPr>
          <w:b/>
          <w:sz w:val="28"/>
          <w:szCs w:val="28"/>
          <w:u w:val="single"/>
          <w:lang w:val="cy-GB"/>
        </w:rPr>
        <w:t>Pawb yn Sustrans</w:t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  <w:r w:rsidR="00D12B1A" w:rsidRPr="00F13633">
        <w:rPr>
          <w:b/>
          <w:sz w:val="28"/>
          <w:szCs w:val="28"/>
          <w:u w:val="single"/>
          <w:lang w:val="cy-GB"/>
        </w:rPr>
        <w:tab/>
      </w:r>
    </w:p>
    <w:p w14:paraId="56B98035" w14:textId="77777777" w:rsidR="00D12B1A" w:rsidRPr="00F13633" w:rsidRDefault="00D12B1A" w:rsidP="00337379">
      <w:pPr>
        <w:jc w:val="both"/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</w:pPr>
    </w:p>
    <w:p w14:paraId="0AA60AEE" w14:textId="36841D42" w:rsidR="00314F75" w:rsidRPr="00F13633" w:rsidRDefault="00BB6D84" w:rsidP="00337379">
      <w:pPr>
        <w:jc w:val="both"/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  <w:t>Mae ein gwerthoedd yn ein harwain ym mhopeth a wnawn:</w:t>
      </w:r>
    </w:p>
    <w:p w14:paraId="1EFE0D34" w14:textId="487EC130" w:rsidR="00314F75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Cynnwys pawb</w:t>
      </w:r>
    </w:p>
    <w:p w14:paraId="134D34F9" w14:textId="6D009B10" w:rsidR="00314F75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Bod â’r dewrder i gwestiynu</w:t>
      </w:r>
    </w:p>
    <w:p w14:paraId="13F5E6F6" w14:textId="6253D2FF" w:rsidR="00314F75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Gweithredu’n lleol, meddwl yn ehangach</w:t>
      </w:r>
    </w:p>
    <w:p w14:paraId="5BAA2F2D" w14:textId="572D51BD" w:rsidR="00314F75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Cyflawni pethau ar y cyd</w:t>
      </w:r>
    </w:p>
    <w:p w14:paraId="0AAAC4C6" w14:textId="6D09E924" w:rsidR="00314F75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Dysgu bob amser.</w:t>
      </w:r>
    </w:p>
    <w:p w14:paraId="587AB172" w14:textId="0B018C98" w:rsidR="00314F75" w:rsidRPr="00F13633" w:rsidRDefault="00314F75" w:rsidP="00337379">
      <w:pPr>
        <w:spacing w:after="0"/>
        <w:jc w:val="both"/>
        <w:rPr>
          <w:b/>
          <w:sz w:val="28"/>
          <w:szCs w:val="28"/>
          <w:lang w:val="cy-GB"/>
        </w:rPr>
      </w:pPr>
    </w:p>
    <w:p w14:paraId="515F7C40" w14:textId="0BE7121E" w:rsidR="00D35474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 gan Sustrans bolisïau iechyd a diogelwch clir ac mae'n hanfodol fod ein holl gydweithwyr yn dilyn y rhain.</w:t>
      </w:r>
      <w:r w:rsidR="00D35474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Yn aml iawn, daw ein timau i gysylltiad â phobl ifanc drwy waith ysgolion neu ymwneud â'r gymuned felly cyfrifoldeb pawb yn Sustrans yw cydymffurfio â'n polisïau Diogelu.</w:t>
      </w:r>
      <w:r w:rsidR="00D35474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572E7359" w14:textId="5EE6325E" w:rsidR="00D35474" w:rsidRPr="00F13633" w:rsidRDefault="00D35474" w:rsidP="00337379">
      <w:pPr>
        <w:pStyle w:val="ListParagraph"/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C0BFDD7" w14:textId="0AB8BAB8" w:rsidR="00320312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Un o'n nodau strategol yw bod yn elusen “i bawb”, gan ddatblygu Sustrans sy’n fwy amrywiol a chynhwysol.</w:t>
      </w:r>
      <w:r w:rsidR="00320312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Rydym yn cydnabod y gallwn gyflawni llawer mwy i dynnu ynghyd brofiadau amrywiol bywyd a lleisiau i'n galluogi i ddeall, cyrchu a chynrychioli'r cymunedau yr ydym yn gweithio ynddynt yn well. Dylai pawb yn Sustrans gefnogi’r nod hwn a dilyn ein polisïau a gweithdrefnau Cydraddoldeb, Amrywiaeth a Chynhwysiant.</w:t>
      </w:r>
      <w:r w:rsidR="00320312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6315F925" w14:textId="28504C0F" w:rsidR="00D35474" w:rsidRPr="00F13633" w:rsidRDefault="00D35474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5D03EAB0" w14:textId="7DF7CCD9" w:rsidR="00961FB7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Gofynna Sustrans i'n holl weithwyr ddatblygu eu sgiliau, eu gwybodaeth a'u profiad drwy weithgareddau hyfforddi a datblygiad personol.</w:t>
      </w:r>
      <w:r w:rsidR="003134B7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Bydd Sustrans yn eich cefnogi gydag amcanion clir a diwylliant rheoli cefnogol – dywed ein timau wrthym mai un o’r pethau gorau am weithio i Sustrans yw cyfleoedd dysgu a rhannu gwybodaeth.</w:t>
      </w:r>
    </w:p>
    <w:p w14:paraId="7A4F5181" w14:textId="14581493" w:rsidR="00FF4827" w:rsidRPr="00F13633" w:rsidRDefault="00FF4827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4FF6AD76" w14:textId="49DCA3E1" w:rsidR="00FF4827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Mae’n bwysig iawn bod ein cydweithwyr yn fodlon ac yn gallu gweithio gyda systemau TG – rydym yn defnyddio rhaglenni Microsoft a chronfeydd data eraill yn ddyddiol (fe wnawn roi hyfforddiant ichi ar ein systemau wedi’u teilwra).</w:t>
      </w:r>
    </w:p>
    <w:p w14:paraId="45695B6A" w14:textId="3D675C56" w:rsidR="006557BF" w:rsidRPr="00F13633" w:rsidRDefault="006557BF" w:rsidP="00337379">
      <w:pPr>
        <w:spacing w:after="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75E4B949" w14:textId="629CD927" w:rsidR="006C7C7D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Mae'n bwysig hefyd bod pawb yn Sustrans yn cefnogi ac yn dilyn canllawiau'r elusen ar frandio/negeseuon pwysig ac yn cyfrannu at godi proffil Sustrans.</w:t>
      </w:r>
      <w:r w:rsidR="001449D9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62A5262B" w14:textId="77777777" w:rsidR="006C7C7D" w:rsidRPr="00F13633" w:rsidRDefault="006C7C7D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74B63B2D" w14:textId="114F59FA" w:rsidR="006C7C7D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 gofyn i bawb yn Sustrans weithio eu horiau a gontractiwyd a chofnodi eu hamser – os gweithir oriau ychwanegol, yna gallwn gael amser o'r gwaith yn lle tâl.</w:t>
      </w:r>
      <w:r w:rsidR="00F464A7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="00D35474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softHyphen/>
      </w:r>
    </w:p>
    <w:p w14:paraId="0E091B59" w14:textId="77777777" w:rsidR="006C7C7D" w:rsidRPr="00F13633" w:rsidRDefault="006C7C7D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0E6ACB53" w14:textId="02D7098B" w:rsidR="002E132D" w:rsidRPr="00F13633" w:rsidRDefault="00BB6D84" w:rsidP="00337379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Gofynnwn i bawb yn Sustrans ein helpu i ddatblygu cyfleodd newydd ar gyfer gwaith wedi ei ariannu a meithrin perthnasau gwaith rhagorol gyda'n partneriaid cyflenwi a rhanddeiliaid.</w:t>
      </w:r>
      <w:r w:rsidR="002E132D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560837BC" w14:textId="77777777" w:rsidR="003F7717" w:rsidRPr="00F13633" w:rsidRDefault="003F7717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3132A47" w14:textId="1490E200" w:rsidR="00427330" w:rsidRPr="00F13633" w:rsidRDefault="00BB6D84" w:rsidP="00BB6D84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Dau o'n gwerthoedd yw </w:t>
      </w:r>
      <w:r w:rsidRPr="00F13633">
        <w:rPr>
          <w:rFonts w:ascii="Arial MT Bold" w:hAnsi="Arial MT Bold" w:cs="Arial MT Bold"/>
          <w:bCs/>
          <w:i/>
          <w:iCs/>
          <w:spacing w:val="-8"/>
          <w:u w:color="000000"/>
          <w:lang w:val="cy-GB" w:eastAsia="ja-JP"/>
        </w:rPr>
        <w:t>cyflawni pethau ar y cyd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ac </w:t>
      </w:r>
      <w:r w:rsidRPr="00F13633">
        <w:rPr>
          <w:rFonts w:ascii="Arial MT Bold" w:hAnsi="Arial MT Bold" w:cs="Arial MT Bold"/>
          <w:bCs/>
          <w:i/>
          <w:iCs/>
          <w:spacing w:val="-8"/>
          <w:u w:color="000000"/>
          <w:lang w:val="cy-GB" w:eastAsia="ja-JP"/>
        </w:rPr>
        <w:t>rydym yn dysgu bob amser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.</w:t>
      </w:r>
      <w:r w:rsidR="00CC6FE4" w:rsidRPr="00F13633">
        <w:rPr>
          <w:rFonts w:ascii="Arial MT Bold" w:hAnsi="Arial MT Bold" w:cs="Arial MT Bold"/>
          <w:bCs/>
          <w:i/>
          <w:spacing w:val="-8"/>
          <w:u w:color="000000"/>
          <w:lang w:val="cy-GB" w:eastAsia="ja-JP"/>
        </w:rPr>
        <w:t xml:space="preserve"> </w:t>
      </w:r>
      <w:r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Yn aml, bydd rheolwyr angen i'w timau gymryd rhan mewn gweithgareddau sydd y tu hwnt i'w disgrifiadau swydd am ein bod o'r farn mai dyma un ffordd y gallwch ddysgu wrth gyflawni'r swydd, datblygu sgiliau newydd a chreu cysylltiadau newydd a datblygu eich gyrfa gyda Sustrans.</w:t>
      </w:r>
      <w:r w:rsidR="00CC6FE4" w:rsidRPr="00F13633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4AAD9C2E" w14:textId="717421C5" w:rsidR="003C5932" w:rsidRPr="00F13633" w:rsidRDefault="003C5932" w:rsidP="00337379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sectPr w:rsidR="003C5932" w:rsidRPr="00F13633" w:rsidSect="00891AE8">
      <w:footerReference w:type="default" r:id="rId14"/>
      <w:pgSz w:w="11906" w:h="16838"/>
      <w:pgMar w:top="1304" w:right="1440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5A13" w14:textId="77777777" w:rsidR="00891AE8" w:rsidRPr="00E41E61" w:rsidRDefault="00891AE8" w:rsidP="006E1298">
      <w:pPr>
        <w:spacing w:after="0" w:line="240" w:lineRule="auto"/>
      </w:pPr>
      <w:r w:rsidRPr="00E41E61">
        <w:separator/>
      </w:r>
    </w:p>
  </w:endnote>
  <w:endnote w:type="continuationSeparator" w:id="0">
    <w:p w14:paraId="62EFB057" w14:textId="77777777" w:rsidR="00891AE8" w:rsidRPr="00E41E61" w:rsidRDefault="00891AE8" w:rsidP="006E1298">
      <w:pPr>
        <w:spacing w:after="0" w:line="240" w:lineRule="auto"/>
      </w:pPr>
      <w:r w:rsidRPr="00E41E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Helvetica 55 Roman">
    <w:altName w:val="Arial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16BB" w14:textId="39EBB876" w:rsidR="00BD2858" w:rsidRPr="00381542" w:rsidRDefault="00BD2858" w:rsidP="00BD2858">
    <w:pPr>
      <w:pStyle w:val="Footer"/>
      <w:rPr>
        <w:lang w:val="cy-GB"/>
      </w:rPr>
    </w:pPr>
    <w:r w:rsidRPr="00381542">
      <w:rPr>
        <w:rFonts w:cstheme="minorHAnsi"/>
        <w:b/>
        <w:noProof/>
        <w:color w:val="ED7D31" w:themeColor="accent2"/>
        <w:sz w:val="16"/>
        <w:szCs w:val="16"/>
        <w:lang w:val="cy-GB" w:eastAsia="en-GB"/>
      </w:rPr>
      <w:drawing>
        <wp:anchor distT="0" distB="0" distL="114300" distR="114300" simplePos="0" relativeHeight="251658240" behindDoc="1" locked="0" layoutInCell="1" allowOverlap="1" wp14:anchorId="0E59EC03" wp14:editId="2ABFEE08">
          <wp:simplePos x="0" y="0"/>
          <wp:positionH relativeFrom="column">
            <wp:posOffset>5187950</wp:posOffset>
          </wp:positionH>
          <wp:positionV relativeFrom="page">
            <wp:posOffset>9867900</wp:posOffset>
          </wp:positionV>
          <wp:extent cx="952500" cy="457200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42">
      <w:rPr>
        <w:rFonts w:cstheme="minorHAnsi"/>
        <w:lang w:val="cy-GB"/>
      </w:rPr>
      <w:t>SUS</w:t>
    </w:r>
    <w:r w:rsidRPr="00381542">
      <w:rPr>
        <w:lang w:val="cy-GB"/>
      </w:rPr>
      <w:t xml:space="preserve">4237 </w:t>
    </w:r>
    <w:r w:rsidR="00381542" w:rsidRPr="00381542">
      <w:rPr>
        <w:lang w:val="cy-GB"/>
      </w:rPr>
      <w:t>Swyddog Ysgolion</w:t>
    </w:r>
    <w:r w:rsidRPr="00381542">
      <w:rPr>
        <w:lang w:val="cy-GB"/>
      </w:rPr>
      <w:t xml:space="preserve">, </w:t>
    </w:r>
    <w:r w:rsidR="00381542" w:rsidRPr="00381542">
      <w:rPr>
        <w:lang w:val="cy-GB"/>
      </w:rPr>
      <w:t>De Ddwyrain Cymru</w:t>
    </w:r>
  </w:p>
  <w:p w14:paraId="224E7F47" w14:textId="77777777" w:rsidR="006E1298" w:rsidRPr="00381542" w:rsidRDefault="006E129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7850" w14:textId="77777777" w:rsidR="00891AE8" w:rsidRPr="00E41E61" w:rsidRDefault="00891AE8" w:rsidP="006E1298">
      <w:pPr>
        <w:spacing w:after="0" w:line="240" w:lineRule="auto"/>
      </w:pPr>
      <w:r w:rsidRPr="00E41E61">
        <w:separator/>
      </w:r>
    </w:p>
  </w:footnote>
  <w:footnote w:type="continuationSeparator" w:id="0">
    <w:p w14:paraId="17FCFDF6" w14:textId="77777777" w:rsidR="00891AE8" w:rsidRPr="00E41E61" w:rsidRDefault="00891AE8" w:rsidP="006E1298">
      <w:pPr>
        <w:spacing w:after="0" w:line="240" w:lineRule="auto"/>
      </w:pPr>
      <w:r w:rsidRPr="00E41E6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7892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276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EF5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6B7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080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F8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1F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8A71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78E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B8A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57DA"/>
    <w:multiLevelType w:val="hybridMultilevel"/>
    <w:tmpl w:val="377A9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323B5"/>
    <w:multiLevelType w:val="hybridMultilevel"/>
    <w:tmpl w:val="37EA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6730"/>
    <w:multiLevelType w:val="hybridMultilevel"/>
    <w:tmpl w:val="E1B46518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4F04A638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B62860"/>
    <w:multiLevelType w:val="hybridMultilevel"/>
    <w:tmpl w:val="07E8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F058C"/>
    <w:multiLevelType w:val="multilevel"/>
    <w:tmpl w:val="FC4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85D"/>
    <w:multiLevelType w:val="hybridMultilevel"/>
    <w:tmpl w:val="C37C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F5AC3"/>
    <w:multiLevelType w:val="hybridMultilevel"/>
    <w:tmpl w:val="7310ADFC"/>
    <w:lvl w:ilvl="0" w:tplc="42BE093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0357"/>
    <w:multiLevelType w:val="hybridMultilevel"/>
    <w:tmpl w:val="EE54C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346F1"/>
    <w:multiLevelType w:val="hybridMultilevel"/>
    <w:tmpl w:val="D138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87083"/>
    <w:multiLevelType w:val="hybridMultilevel"/>
    <w:tmpl w:val="097E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A09D2"/>
    <w:multiLevelType w:val="hybridMultilevel"/>
    <w:tmpl w:val="F4B6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E66C3"/>
    <w:multiLevelType w:val="hybridMultilevel"/>
    <w:tmpl w:val="ECAC49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9BF17F0"/>
    <w:multiLevelType w:val="hybridMultilevel"/>
    <w:tmpl w:val="1528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F5388"/>
    <w:multiLevelType w:val="hybridMultilevel"/>
    <w:tmpl w:val="BE288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57ACD"/>
    <w:multiLevelType w:val="hybridMultilevel"/>
    <w:tmpl w:val="C69E3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72F0E"/>
    <w:multiLevelType w:val="hybridMultilevel"/>
    <w:tmpl w:val="D916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45333B"/>
    <w:multiLevelType w:val="hybridMultilevel"/>
    <w:tmpl w:val="D8E2D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47010"/>
    <w:multiLevelType w:val="multilevel"/>
    <w:tmpl w:val="D50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E77D4"/>
    <w:multiLevelType w:val="singleLevel"/>
    <w:tmpl w:val="73D4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215ECF"/>
    <w:multiLevelType w:val="hybridMultilevel"/>
    <w:tmpl w:val="C96C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549F8"/>
    <w:multiLevelType w:val="hybridMultilevel"/>
    <w:tmpl w:val="808E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F424E"/>
    <w:multiLevelType w:val="hybridMultilevel"/>
    <w:tmpl w:val="B5203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C654A"/>
    <w:multiLevelType w:val="hybridMultilevel"/>
    <w:tmpl w:val="5BB4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A3AF3"/>
    <w:multiLevelType w:val="multilevel"/>
    <w:tmpl w:val="879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030AC"/>
    <w:multiLevelType w:val="hybridMultilevel"/>
    <w:tmpl w:val="704A5FC0"/>
    <w:lvl w:ilvl="0" w:tplc="8D625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D5AEA"/>
    <w:multiLevelType w:val="hybridMultilevel"/>
    <w:tmpl w:val="0EC2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8B69C4"/>
    <w:multiLevelType w:val="hybridMultilevel"/>
    <w:tmpl w:val="3EAA565A"/>
    <w:lvl w:ilvl="0" w:tplc="00A2A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1399"/>
    <w:multiLevelType w:val="hybridMultilevel"/>
    <w:tmpl w:val="EB54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875571">
    <w:abstractNumId w:val="32"/>
  </w:num>
  <w:num w:numId="2" w16cid:durableId="400523065">
    <w:abstractNumId w:val="12"/>
  </w:num>
  <w:num w:numId="3" w16cid:durableId="125780621">
    <w:abstractNumId w:val="35"/>
  </w:num>
  <w:num w:numId="4" w16cid:durableId="470366051">
    <w:abstractNumId w:val="24"/>
  </w:num>
  <w:num w:numId="5" w16cid:durableId="2128229249">
    <w:abstractNumId w:val="36"/>
  </w:num>
  <w:num w:numId="6" w16cid:durableId="1626693277">
    <w:abstractNumId w:val="25"/>
  </w:num>
  <w:num w:numId="7" w16cid:durableId="18358697">
    <w:abstractNumId w:val="15"/>
  </w:num>
  <w:num w:numId="8" w16cid:durableId="432476810">
    <w:abstractNumId w:val="23"/>
  </w:num>
  <w:num w:numId="9" w16cid:durableId="393312512">
    <w:abstractNumId w:val="20"/>
  </w:num>
  <w:num w:numId="10" w16cid:durableId="48695252">
    <w:abstractNumId w:val="40"/>
  </w:num>
  <w:num w:numId="11" w16cid:durableId="1162550124">
    <w:abstractNumId w:val="27"/>
  </w:num>
  <w:num w:numId="12" w16cid:durableId="52388218">
    <w:abstractNumId w:val="34"/>
  </w:num>
  <w:num w:numId="13" w16cid:durableId="2053770923">
    <w:abstractNumId w:val="38"/>
  </w:num>
  <w:num w:numId="14" w16cid:durableId="299964615">
    <w:abstractNumId w:val="29"/>
  </w:num>
  <w:num w:numId="15" w16cid:durableId="901915636">
    <w:abstractNumId w:val="21"/>
  </w:num>
  <w:num w:numId="16" w16cid:durableId="846022125">
    <w:abstractNumId w:val="11"/>
  </w:num>
  <w:num w:numId="17" w16cid:durableId="583537416">
    <w:abstractNumId w:val="18"/>
  </w:num>
  <w:num w:numId="18" w16cid:durableId="1621379771">
    <w:abstractNumId w:val="28"/>
  </w:num>
  <w:num w:numId="19" w16cid:durableId="1396928469">
    <w:abstractNumId w:val="37"/>
  </w:num>
  <w:num w:numId="20" w16cid:durableId="1437558518">
    <w:abstractNumId w:val="26"/>
  </w:num>
  <w:num w:numId="21" w16cid:durableId="1777747984">
    <w:abstractNumId w:val="13"/>
  </w:num>
  <w:num w:numId="22" w16cid:durableId="2135173581">
    <w:abstractNumId w:val="31"/>
  </w:num>
  <w:num w:numId="23" w16cid:durableId="1964311692">
    <w:abstractNumId w:val="39"/>
  </w:num>
  <w:num w:numId="24" w16cid:durableId="1429041174">
    <w:abstractNumId w:val="17"/>
  </w:num>
  <w:num w:numId="25" w16cid:durableId="500969408">
    <w:abstractNumId w:val="16"/>
  </w:num>
  <w:num w:numId="26" w16cid:durableId="37824421">
    <w:abstractNumId w:val="10"/>
  </w:num>
  <w:num w:numId="27" w16cid:durableId="1242787832">
    <w:abstractNumId w:val="30"/>
  </w:num>
  <w:num w:numId="28" w16cid:durableId="1479149482">
    <w:abstractNumId w:val="33"/>
  </w:num>
  <w:num w:numId="29" w16cid:durableId="772432705">
    <w:abstractNumId w:val="22"/>
  </w:num>
  <w:num w:numId="30" w16cid:durableId="2033143464">
    <w:abstractNumId w:val="14"/>
  </w:num>
  <w:num w:numId="31" w16cid:durableId="540048151">
    <w:abstractNumId w:val="19"/>
  </w:num>
  <w:num w:numId="32" w16cid:durableId="674724512">
    <w:abstractNumId w:val="9"/>
  </w:num>
  <w:num w:numId="33" w16cid:durableId="991446309">
    <w:abstractNumId w:val="7"/>
  </w:num>
  <w:num w:numId="34" w16cid:durableId="490606466">
    <w:abstractNumId w:val="6"/>
  </w:num>
  <w:num w:numId="35" w16cid:durableId="1832871125">
    <w:abstractNumId w:val="5"/>
  </w:num>
  <w:num w:numId="36" w16cid:durableId="1691758581">
    <w:abstractNumId w:val="4"/>
  </w:num>
  <w:num w:numId="37" w16cid:durableId="426386937">
    <w:abstractNumId w:val="8"/>
  </w:num>
  <w:num w:numId="38" w16cid:durableId="540047201">
    <w:abstractNumId w:val="3"/>
  </w:num>
  <w:num w:numId="39" w16cid:durableId="458761909">
    <w:abstractNumId w:val="2"/>
  </w:num>
  <w:num w:numId="40" w16cid:durableId="170871829">
    <w:abstractNumId w:val="1"/>
  </w:num>
  <w:num w:numId="41" w16cid:durableId="101314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61"/>
    <w:rsid w:val="0000014D"/>
    <w:rsid w:val="00001135"/>
    <w:rsid w:val="000038B9"/>
    <w:rsid w:val="0000728F"/>
    <w:rsid w:val="00020022"/>
    <w:rsid w:val="00020C7A"/>
    <w:rsid w:val="00021280"/>
    <w:rsid w:val="00035383"/>
    <w:rsid w:val="000440B3"/>
    <w:rsid w:val="00044367"/>
    <w:rsid w:val="00061C36"/>
    <w:rsid w:val="00067C0A"/>
    <w:rsid w:val="00072C9A"/>
    <w:rsid w:val="000742F6"/>
    <w:rsid w:val="0007714E"/>
    <w:rsid w:val="000807D5"/>
    <w:rsid w:val="00080B96"/>
    <w:rsid w:val="00084245"/>
    <w:rsid w:val="00097A9E"/>
    <w:rsid w:val="000A06B9"/>
    <w:rsid w:val="000A102A"/>
    <w:rsid w:val="000A3FCD"/>
    <w:rsid w:val="000B51EE"/>
    <w:rsid w:val="000B756C"/>
    <w:rsid w:val="000D3221"/>
    <w:rsid w:val="00100E46"/>
    <w:rsid w:val="00110BD5"/>
    <w:rsid w:val="001138AE"/>
    <w:rsid w:val="00131E4F"/>
    <w:rsid w:val="001334A0"/>
    <w:rsid w:val="0013730B"/>
    <w:rsid w:val="001407BC"/>
    <w:rsid w:val="001418AB"/>
    <w:rsid w:val="00143B8D"/>
    <w:rsid w:val="001449D9"/>
    <w:rsid w:val="00150271"/>
    <w:rsid w:val="0015791F"/>
    <w:rsid w:val="001609F0"/>
    <w:rsid w:val="00160D1E"/>
    <w:rsid w:val="00176906"/>
    <w:rsid w:val="00180D95"/>
    <w:rsid w:val="001824C1"/>
    <w:rsid w:val="001A447D"/>
    <w:rsid w:val="001A5107"/>
    <w:rsid w:val="001C6588"/>
    <w:rsid w:val="001D40CD"/>
    <w:rsid w:val="001E3F02"/>
    <w:rsid w:val="001F3D00"/>
    <w:rsid w:val="001F4617"/>
    <w:rsid w:val="001F6BCC"/>
    <w:rsid w:val="0020631C"/>
    <w:rsid w:val="002114FA"/>
    <w:rsid w:val="002201F1"/>
    <w:rsid w:val="002209D2"/>
    <w:rsid w:val="0022347D"/>
    <w:rsid w:val="0023050D"/>
    <w:rsid w:val="002311E4"/>
    <w:rsid w:val="00234076"/>
    <w:rsid w:val="00240DD7"/>
    <w:rsid w:val="0025443F"/>
    <w:rsid w:val="00260B30"/>
    <w:rsid w:val="00265522"/>
    <w:rsid w:val="0027334A"/>
    <w:rsid w:val="00280C29"/>
    <w:rsid w:val="002840EB"/>
    <w:rsid w:val="0028773A"/>
    <w:rsid w:val="002A312B"/>
    <w:rsid w:val="002A55D3"/>
    <w:rsid w:val="002A578B"/>
    <w:rsid w:val="002A5D45"/>
    <w:rsid w:val="002A7582"/>
    <w:rsid w:val="002C19E3"/>
    <w:rsid w:val="002C2B06"/>
    <w:rsid w:val="002D1F38"/>
    <w:rsid w:val="002D6B57"/>
    <w:rsid w:val="002E132D"/>
    <w:rsid w:val="002E1B01"/>
    <w:rsid w:val="002E794C"/>
    <w:rsid w:val="002F6227"/>
    <w:rsid w:val="002F6A51"/>
    <w:rsid w:val="0030257E"/>
    <w:rsid w:val="00307427"/>
    <w:rsid w:val="00312FD5"/>
    <w:rsid w:val="003134B7"/>
    <w:rsid w:val="00314F75"/>
    <w:rsid w:val="00317F55"/>
    <w:rsid w:val="00320312"/>
    <w:rsid w:val="00331572"/>
    <w:rsid w:val="00334B36"/>
    <w:rsid w:val="003368FB"/>
    <w:rsid w:val="00337379"/>
    <w:rsid w:val="00344129"/>
    <w:rsid w:val="0035043E"/>
    <w:rsid w:val="00350BCF"/>
    <w:rsid w:val="0035316D"/>
    <w:rsid w:val="003603B7"/>
    <w:rsid w:val="00361009"/>
    <w:rsid w:val="003618BE"/>
    <w:rsid w:val="003664E3"/>
    <w:rsid w:val="0038102B"/>
    <w:rsid w:val="00381542"/>
    <w:rsid w:val="0038542A"/>
    <w:rsid w:val="003A47F9"/>
    <w:rsid w:val="003B0058"/>
    <w:rsid w:val="003B1AFA"/>
    <w:rsid w:val="003C379F"/>
    <w:rsid w:val="003C5932"/>
    <w:rsid w:val="003E0C27"/>
    <w:rsid w:val="003E214A"/>
    <w:rsid w:val="003F7717"/>
    <w:rsid w:val="004025BA"/>
    <w:rsid w:val="00404F9C"/>
    <w:rsid w:val="004063D6"/>
    <w:rsid w:val="00407C8E"/>
    <w:rsid w:val="00410860"/>
    <w:rsid w:val="0041490F"/>
    <w:rsid w:val="0041600F"/>
    <w:rsid w:val="00421A8D"/>
    <w:rsid w:val="00427330"/>
    <w:rsid w:val="004308F8"/>
    <w:rsid w:val="00430D23"/>
    <w:rsid w:val="00437149"/>
    <w:rsid w:val="00454444"/>
    <w:rsid w:val="004554C0"/>
    <w:rsid w:val="00455C2E"/>
    <w:rsid w:val="00470E00"/>
    <w:rsid w:val="00481054"/>
    <w:rsid w:val="00482825"/>
    <w:rsid w:val="00482EDA"/>
    <w:rsid w:val="004847C0"/>
    <w:rsid w:val="004B2038"/>
    <w:rsid w:val="004C038C"/>
    <w:rsid w:val="004E3D32"/>
    <w:rsid w:val="004F0123"/>
    <w:rsid w:val="004F29A8"/>
    <w:rsid w:val="004F333B"/>
    <w:rsid w:val="004F4C5C"/>
    <w:rsid w:val="00502EB4"/>
    <w:rsid w:val="0053152D"/>
    <w:rsid w:val="005427FA"/>
    <w:rsid w:val="0056404A"/>
    <w:rsid w:val="00570D6C"/>
    <w:rsid w:val="00593190"/>
    <w:rsid w:val="005A52E1"/>
    <w:rsid w:val="005A7A7F"/>
    <w:rsid w:val="005B32E6"/>
    <w:rsid w:val="005B4949"/>
    <w:rsid w:val="005B58A1"/>
    <w:rsid w:val="005E4822"/>
    <w:rsid w:val="005F246F"/>
    <w:rsid w:val="005F654A"/>
    <w:rsid w:val="005F6C75"/>
    <w:rsid w:val="0060091E"/>
    <w:rsid w:val="0060661A"/>
    <w:rsid w:val="00621061"/>
    <w:rsid w:val="00633BED"/>
    <w:rsid w:val="00642A44"/>
    <w:rsid w:val="006542B0"/>
    <w:rsid w:val="006557BF"/>
    <w:rsid w:val="00660104"/>
    <w:rsid w:val="00661CD9"/>
    <w:rsid w:val="00667DBF"/>
    <w:rsid w:val="0067618F"/>
    <w:rsid w:val="00684355"/>
    <w:rsid w:val="006A4542"/>
    <w:rsid w:val="006A7305"/>
    <w:rsid w:val="006B4D51"/>
    <w:rsid w:val="006B71D3"/>
    <w:rsid w:val="006C0481"/>
    <w:rsid w:val="006C7C7D"/>
    <w:rsid w:val="006D55AB"/>
    <w:rsid w:val="006D5719"/>
    <w:rsid w:val="006D60F0"/>
    <w:rsid w:val="006D64A1"/>
    <w:rsid w:val="006E08A0"/>
    <w:rsid w:val="006E1298"/>
    <w:rsid w:val="006E325A"/>
    <w:rsid w:val="006E705E"/>
    <w:rsid w:val="006F34C1"/>
    <w:rsid w:val="007117DA"/>
    <w:rsid w:val="0071190D"/>
    <w:rsid w:val="007151E5"/>
    <w:rsid w:val="00716618"/>
    <w:rsid w:val="00723F8C"/>
    <w:rsid w:val="00725505"/>
    <w:rsid w:val="00731AC9"/>
    <w:rsid w:val="00732268"/>
    <w:rsid w:val="00732492"/>
    <w:rsid w:val="007329CF"/>
    <w:rsid w:val="00734DF9"/>
    <w:rsid w:val="007441CE"/>
    <w:rsid w:val="00745303"/>
    <w:rsid w:val="007462AA"/>
    <w:rsid w:val="00746507"/>
    <w:rsid w:val="00760B4E"/>
    <w:rsid w:val="00762B81"/>
    <w:rsid w:val="0077380C"/>
    <w:rsid w:val="00774278"/>
    <w:rsid w:val="00775D53"/>
    <w:rsid w:val="00781404"/>
    <w:rsid w:val="00781BAE"/>
    <w:rsid w:val="00797955"/>
    <w:rsid w:val="007A46E7"/>
    <w:rsid w:val="007B01A0"/>
    <w:rsid w:val="007B474A"/>
    <w:rsid w:val="007C61F1"/>
    <w:rsid w:val="007C7B0E"/>
    <w:rsid w:val="007D226F"/>
    <w:rsid w:val="007E5EDA"/>
    <w:rsid w:val="007E7CB5"/>
    <w:rsid w:val="007F3AEE"/>
    <w:rsid w:val="007F79EF"/>
    <w:rsid w:val="00816BE2"/>
    <w:rsid w:val="00835B89"/>
    <w:rsid w:val="00844E5A"/>
    <w:rsid w:val="008540F9"/>
    <w:rsid w:val="00867511"/>
    <w:rsid w:val="00867AD3"/>
    <w:rsid w:val="0087651F"/>
    <w:rsid w:val="00882F80"/>
    <w:rsid w:val="00891AE8"/>
    <w:rsid w:val="008A173C"/>
    <w:rsid w:val="008A1749"/>
    <w:rsid w:val="008A1A4B"/>
    <w:rsid w:val="008A642F"/>
    <w:rsid w:val="008A7F36"/>
    <w:rsid w:val="008B3CCF"/>
    <w:rsid w:val="008C1DCC"/>
    <w:rsid w:val="008C6D1B"/>
    <w:rsid w:val="008C754C"/>
    <w:rsid w:val="008D01F2"/>
    <w:rsid w:val="008D31F3"/>
    <w:rsid w:val="008E519D"/>
    <w:rsid w:val="008E632C"/>
    <w:rsid w:val="008F0506"/>
    <w:rsid w:val="008F27D8"/>
    <w:rsid w:val="0090067B"/>
    <w:rsid w:val="0090243D"/>
    <w:rsid w:val="009054FC"/>
    <w:rsid w:val="00921692"/>
    <w:rsid w:val="00931102"/>
    <w:rsid w:val="00941AE5"/>
    <w:rsid w:val="00943587"/>
    <w:rsid w:val="009468A9"/>
    <w:rsid w:val="00955135"/>
    <w:rsid w:val="0096049A"/>
    <w:rsid w:val="00961FB7"/>
    <w:rsid w:val="00964A05"/>
    <w:rsid w:val="009664FE"/>
    <w:rsid w:val="00977BFA"/>
    <w:rsid w:val="00985C82"/>
    <w:rsid w:val="00993413"/>
    <w:rsid w:val="009A356D"/>
    <w:rsid w:val="009A3B10"/>
    <w:rsid w:val="009B5871"/>
    <w:rsid w:val="009D5268"/>
    <w:rsid w:val="009E0B54"/>
    <w:rsid w:val="009E1669"/>
    <w:rsid w:val="009F0607"/>
    <w:rsid w:val="00A150D6"/>
    <w:rsid w:val="00A25CE4"/>
    <w:rsid w:val="00A27BC1"/>
    <w:rsid w:val="00A31C2A"/>
    <w:rsid w:val="00A329E5"/>
    <w:rsid w:val="00A34875"/>
    <w:rsid w:val="00A34F2D"/>
    <w:rsid w:val="00A42031"/>
    <w:rsid w:val="00A56572"/>
    <w:rsid w:val="00A56B13"/>
    <w:rsid w:val="00A647E0"/>
    <w:rsid w:val="00A84DA5"/>
    <w:rsid w:val="00A863E1"/>
    <w:rsid w:val="00A878A4"/>
    <w:rsid w:val="00A947AC"/>
    <w:rsid w:val="00A94D07"/>
    <w:rsid w:val="00AA05DD"/>
    <w:rsid w:val="00AA0616"/>
    <w:rsid w:val="00AA100F"/>
    <w:rsid w:val="00AA2E57"/>
    <w:rsid w:val="00AA7A5D"/>
    <w:rsid w:val="00AA7DD5"/>
    <w:rsid w:val="00AB675A"/>
    <w:rsid w:val="00AC05EE"/>
    <w:rsid w:val="00AE234F"/>
    <w:rsid w:val="00AF4181"/>
    <w:rsid w:val="00AF42FF"/>
    <w:rsid w:val="00B02544"/>
    <w:rsid w:val="00B04D43"/>
    <w:rsid w:val="00B06F7E"/>
    <w:rsid w:val="00B1078A"/>
    <w:rsid w:val="00B139D6"/>
    <w:rsid w:val="00B34CF4"/>
    <w:rsid w:val="00B359B5"/>
    <w:rsid w:val="00B46063"/>
    <w:rsid w:val="00B46AFF"/>
    <w:rsid w:val="00B647C6"/>
    <w:rsid w:val="00B711C9"/>
    <w:rsid w:val="00B72ADB"/>
    <w:rsid w:val="00B82002"/>
    <w:rsid w:val="00B84DC4"/>
    <w:rsid w:val="00B952A3"/>
    <w:rsid w:val="00BA2BCA"/>
    <w:rsid w:val="00BA6C8C"/>
    <w:rsid w:val="00BB04A6"/>
    <w:rsid w:val="00BB6D84"/>
    <w:rsid w:val="00BC054A"/>
    <w:rsid w:val="00BC66B2"/>
    <w:rsid w:val="00BD2858"/>
    <w:rsid w:val="00BD3667"/>
    <w:rsid w:val="00BD59DC"/>
    <w:rsid w:val="00BD6220"/>
    <w:rsid w:val="00BE613A"/>
    <w:rsid w:val="00BE67D7"/>
    <w:rsid w:val="00BF033E"/>
    <w:rsid w:val="00BF198D"/>
    <w:rsid w:val="00C0473A"/>
    <w:rsid w:val="00C06BF4"/>
    <w:rsid w:val="00C17717"/>
    <w:rsid w:val="00C26862"/>
    <w:rsid w:val="00C420FB"/>
    <w:rsid w:val="00C54A35"/>
    <w:rsid w:val="00C67D15"/>
    <w:rsid w:val="00C73570"/>
    <w:rsid w:val="00C73E00"/>
    <w:rsid w:val="00C811B3"/>
    <w:rsid w:val="00C94810"/>
    <w:rsid w:val="00C96394"/>
    <w:rsid w:val="00CC59F8"/>
    <w:rsid w:val="00CC6FE4"/>
    <w:rsid w:val="00CD1161"/>
    <w:rsid w:val="00CD2AD4"/>
    <w:rsid w:val="00CE7821"/>
    <w:rsid w:val="00CF0E97"/>
    <w:rsid w:val="00CF1837"/>
    <w:rsid w:val="00CF4A20"/>
    <w:rsid w:val="00D00ECF"/>
    <w:rsid w:val="00D05DAD"/>
    <w:rsid w:val="00D12B1A"/>
    <w:rsid w:val="00D15CCB"/>
    <w:rsid w:val="00D26C12"/>
    <w:rsid w:val="00D35474"/>
    <w:rsid w:val="00D405EB"/>
    <w:rsid w:val="00D44EFF"/>
    <w:rsid w:val="00D75587"/>
    <w:rsid w:val="00D84AE2"/>
    <w:rsid w:val="00DA0E26"/>
    <w:rsid w:val="00DB07F0"/>
    <w:rsid w:val="00DC1AE9"/>
    <w:rsid w:val="00DC338B"/>
    <w:rsid w:val="00DE004F"/>
    <w:rsid w:val="00E04994"/>
    <w:rsid w:val="00E04F56"/>
    <w:rsid w:val="00E05FE8"/>
    <w:rsid w:val="00E16AFD"/>
    <w:rsid w:val="00E31252"/>
    <w:rsid w:val="00E35BB6"/>
    <w:rsid w:val="00E371BB"/>
    <w:rsid w:val="00E41E61"/>
    <w:rsid w:val="00E523B1"/>
    <w:rsid w:val="00E52CC3"/>
    <w:rsid w:val="00E5568B"/>
    <w:rsid w:val="00E569B1"/>
    <w:rsid w:val="00E66502"/>
    <w:rsid w:val="00E70570"/>
    <w:rsid w:val="00E726C0"/>
    <w:rsid w:val="00E834C7"/>
    <w:rsid w:val="00EA0B97"/>
    <w:rsid w:val="00EA11E0"/>
    <w:rsid w:val="00EA5904"/>
    <w:rsid w:val="00EA77A8"/>
    <w:rsid w:val="00EB0C03"/>
    <w:rsid w:val="00EB1CFF"/>
    <w:rsid w:val="00EB77AF"/>
    <w:rsid w:val="00ED0F7B"/>
    <w:rsid w:val="00ED5CD7"/>
    <w:rsid w:val="00EE15A9"/>
    <w:rsid w:val="00EE24E0"/>
    <w:rsid w:val="00EE3ACF"/>
    <w:rsid w:val="00EE5EAE"/>
    <w:rsid w:val="00EF5D5D"/>
    <w:rsid w:val="00EF6B89"/>
    <w:rsid w:val="00F0279C"/>
    <w:rsid w:val="00F13633"/>
    <w:rsid w:val="00F25331"/>
    <w:rsid w:val="00F3684C"/>
    <w:rsid w:val="00F464A7"/>
    <w:rsid w:val="00F509F4"/>
    <w:rsid w:val="00F628F9"/>
    <w:rsid w:val="00F63B6B"/>
    <w:rsid w:val="00F71AB3"/>
    <w:rsid w:val="00F75043"/>
    <w:rsid w:val="00F80DA5"/>
    <w:rsid w:val="00F86CC4"/>
    <w:rsid w:val="00F9081E"/>
    <w:rsid w:val="00F921A2"/>
    <w:rsid w:val="00F94B77"/>
    <w:rsid w:val="00FA4D44"/>
    <w:rsid w:val="00FB6A32"/>
    <w:rsid w:val="00FC2D5D"/>
    <w:rsid w:val="00FD6633"/>
    <w:rsid w:val="00FE72C8"/>
    <w:rsid w:val="00FF4827"/>
    <w:rsid w:val="71925392"/>
    <w:rsid w:val="7F9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77A6"/>
  <w15:chartTrackingRefBased/>
  <w15:docId w15:val="{5384DF3E-EDB4-4382-AFFA-895875A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paragraph" w:styleId="Heading1">
    <w:name w:val="heading 1"/>
    <w:basedOn w:val="Normal"/>
    <w:next w:val="Normal"/>
    <w:link w:val="Heading1Char"/>
    <w:uiPriority w:val="9"/>
    <w:qFormat/>
    <w:rsid w:val="002E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14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2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2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2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2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2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introduction">
    <w:name w:val="• Chapter introduction"/>
    <w:basedOn w:val="Normal"/>
    <w:next w:val="Body"/>
    <w:qFormat/>
    <w:rsid w:val="00621061"/>
    <w:pPr>
      <w:spacing w:before="56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  <w:u w:color="000000"/>
      <w:lang w:val="en-US" w:eastAsia="ja-JP"/>
    </w:rPr>
  </w:style>
  <w:style w:type="paragraph" w:customStyle="1" w:styleId="Body">
    <w:name w:val="• Body"/>
    <w:basedOn w:val="Normal"/>
    <w:qFormat/>
    <w:rsid w:val="00621061"/>
    <w:pPr>
      <w:spacing w:after="320" w:line="320" w:lineRule="exact"/>
    </w:pPr>
    <w:rPr>
      <w:rFonts w:cs="Arial MT Black"/>
      <w:color w:val="000000" w:themeColor="text1"/>
      <w:sz w:val="20"/>
      <w:szCs w:val="20"/>
      <w:u w:color="000000"/>
      <w:lang w:val="en-US" w:eastAsia="ja-JP"/>
    </w:rPr>
  </w:style>
  <w:style w:type="paragraph" w:customStyle="1" w:styleId="BulletlistA">
    <w:name w:val="• Bullet list A"/>
    <w:basedOn w:val="Body"/>
    <w:qFormat/>
    <w:rsid w:val="00621061"/>
    <w:pPr>
      <w:numPr>
        <w:numId w:val="1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621061"/>
    <w:pPr>
      <w:numPr>
        <w:ilvl w:val="1"/>
      </w:numPr>
      <w:ind w:left="1037" w:hanging="357"/>
    </w:pPr>
  </w:style>
  <w:style w:type="paragraph" w:styleId="Header">
    <w:name w:val="header"/>
    <w:basedOn w:val="Normal"/>
    <w:link w:val="HeaderChar"/>
    <w:uiPriority w:val="99"/>
    <w:unhideWhenUsed/>
    <w:rsid w:val="006E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98"/>
  </w:style>
  <w:style w:type="paragraph" w:styleId="Footer">
    <w:name w:val="footer"/>
    <w:basedOn w:val="Normal"/>
    <w:link w:val="FooterChar"/>
    <w:uiPriority w:val="99"/>
    <w:unhideWhenUsed/>
    <w:rsid w:val="006E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98"/>
  </w:style>
  <w:style w:type="paragraph" w:styleId="ListParagraph">
    <w:name w:val="List Paragraph"/>
    <w:basedOn w:val="Normal"/>
    <w:uiPriority w:val="34"/>
    <w:qFormat/>
    <w:rsid w:val="006E129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E24E0"/>
    <w:rPr>
      <w:color w:val="0563C1" w:themeColor="hyperlink"/>
      <w:u w:val="single"/>
    </w:rPr>
  </w:style>
  <w:style w:type="character" w:customStyle="1" w:styleId="Bold">
    <w:name w:val="• Bold"/>
    <w:rsid w:val="00160D1E"/>
    <w:rPr>
      <w:rFonts w:ascii="Arial MT Bold" w:hAnsi="Arial MT Bold" w:cs="Arial MT Bold"/>
      <w:b/>
      <w:color w:val="414042"/>
    </w:rPr>
  </w:style>
  <w:style w:type="table" w:styleId="TableGrid">
    <w:name w:val="Table Grid"/>
    <w:basedOn w:val="TableNormal"/>
    <w:uiPriority w:val="39"/>
    <w:rsid w:val="004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C7C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7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4F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7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ules">
    <w:name w:val="Rules"/>
    <w:basedOn w:val="Normal"/>
    <w:rsid w:val="00C2686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eastAsia="Times New Roman" w:hAnsi="BMWTypeLight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9E0B54"/>
    <w:pPr>
      <w:spacing w:after="0" w:line="240" w:lineRule="auto"/>
      <w:ind w:left="2268"/>
    </w:pPr>
    <w:rPr>
      <w:rFonts w:ascii="Helvetica 55 Roman" w:eastAsia="Times New Roman" w:hAnsi="Helvetica 55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0B54"/>
    <w:rPr>
      <w:rFonts w:ascii="Helvetica 55 Roman" w:eastAsia="Times New Roman" w:hAnsi="Helvetica 55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23B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A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CF"/>
  </w:style>
  <w:style w:type="character" w:customStyle="1" w:styleId="SustransBodyChar">
    <w:name w:val="Sustrans Body Char"/>
    <w:basedOn w:val="DefaultParagraphFont"/>
    <w:link w:val="SustransBody"/>
    <w:locked/>
    <w:rsid w:val="00775D53"/>
    <w:rPr>
      <w:rFonts w:ascii="Helvetica 55 Roman" w:hAnsi="Helvetica 55 Roman"/>
    </w:rPr>
  </w:style>
  <w:style w:type="paragraph" w:customStyle="1" w:styleId="SustransBody">
    <w:name w:val="Sustrans Body"/>
    <w:basedOn w:val="Normal"/>
    <w:link w:val="SustransBodyChar"/>
    <w:rsid w:val="00775D53"/>
    <w:pPr>
      <w:spacing w:before="120" w:after="120" w:line="240" w:lineRule="auto"/>
      <w:jc w:val="both"/>
    </w:pPr>
    <w:rPr>
      <w:rFonts w:ascii="Helvetica 55 Roman" w:hAnsi="Helvetica 55 Roman"/>
    </w:rPr>
  </w:style>
  <w:style w:type="character" w:customStyle="1" w:styleId="cf01">
    <w:name w:val="cf01"/>
    <w:basedOn w:val="DefaultParagraphFont"/>
    <w:rsid w:val="00361009"/>
    <w:rPr>
      <w:rFonts w:ascii="Segoe UI" w:hAnsi="Segoe UI" w:cs="Segoe UI" w:hint="default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1280"/>
  </w:style>
  <w:style w:type="paragraph" w:styleId="BlockText">
    <w:name w:val="Block Text"/>
    <w:basedOn w:val="Normal"/>
    <w:uiPriority w:val="99"/>
    <w:semiHidden/>
    <w:unhideWhenUsed/>
    <w:rsid w:val="0002128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280"/>
  </w:style>
  <w:style w:type="paragraph" w:styleId="BodyText3">
    <w:name w:val="Body Text 3"/>
    <w:basedOn w:val="Normal"/>
    <w:link w:val="BodyText3Char"/>
    <w:uiPriority w:val="99"/>
    <w:semiHidden/>
    <w:unhideWhenUsed/>
    <w:rsid w:val="000212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28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12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12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128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280"/>
    <w:rPr>
      <w:rFonts w:ascii="Helvetica 55 Roman" w:eastAsia="Times New Roman" w:hAnsi="Helvetica 55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12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2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12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28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2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128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128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280"/>
  </w:style>
  <w:style w:type="character" w:customStyle="1" w:styleId="DateChar">
    <w:name w:val="Date Char"/>
    <w:basedOn w:val="DefaultParagraphFont"/>
    <w:link w:val="Date"/>
    <w:uiPriority w:val="99"/>
    <w:semiHidden/>
    <w:rsid w:val="00021280"/>
  </w:style>
  <w:style w:type="paragraph" w:styleId="DocumentMap">
    <w:name w:val="Document Map"/>
    <w:basedOn w:val="Normal"/>
    <w:link w:val="DocumentMapChar"/>
    <w:uiPriority w:val="99"/>
    <w:semiHidden/>
    <w:unhideWhenUsed/>
    <w:rsid w:val="000212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28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12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280"/>
  </w:style>
  <w:style w:type="paragraph" w:styleId="EndnoteText">
    <w:name w:val="endnote text"/>
    <w:basedOn w:val="Normal"/>
    <w:link w:val="EndnoteTextChar"/>
    <w:uiPriority w:val="99"/>
    <w:semiHidden/>
    <w:unhideWhenUsed/>
    <w:rsid w:val="000212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28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12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12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28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2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2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2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2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2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2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12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28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2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28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0212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0212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0212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0212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0212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0212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0212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0212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0212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12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2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28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0212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12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12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12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128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2128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128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128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128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128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12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12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12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12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12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2128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128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128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128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128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1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28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1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212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12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12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12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280"/>
  </w:style>
  <w:style w:type="paragraph" w:styleId="PlainText">
    <w:name w:val="Plain Text"/>
    <w:basedOn w:val="Normal"/>
    <w:link w:val="PlainTextChar"/>
    <w:uiPriority w:val="99"/>
    <w:semiHidden/>
    <w:unhideWhenUsed/>
    <w:rsid w:val="000212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28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212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28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12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1280"/>
  </w:style>
  <w:style w:type="paragraph" w:styleId="Signature">
    <w:name w:val="Signature"/>
    <w:basedOn w:val="Normal"/>
    <w:link w:val="SignatureChar"/>
    <w:uiPriority w:val="99"/>
    <w:semiHidden/>
    <w:unhideWhenUsed/>
    <w:rsid w:val="0002128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280"/>
  </w:style>
  <w:style w:type="paragraph" w:styleId="Subtitle">
    <w:name w:val="Subtitle"/>
    <w:basedOn w:val="Normal"/>
    <w:next w:val="Normal"/>
    <w:link w:val="SubtitleChar"/>
    <w:uiPriority w:val="11"/>
    <w:qFormat/>
    <w:rsid w:val="000212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28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12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128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21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21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021280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021280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021280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021280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021280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02128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02128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02128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021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2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8fcb1e41c24d22b7a50d9b68ff167a xmlns="eb8dbbb7-6de1-4957-84dd-88d235fe7bc5">
      <Terms xmlns="http://schemas.microsoft.com/office/infopath/2007/PartnerControls"/>
    </g98fcb1e41c24d22b7a50d9b68ff167a>
    <lcf76f155ced4ddcb4097134ff3c332f xmlns="6eaf17f7-cbe0-45e1-ad47-38d2cef99e57">
      <Terms xmlns="http://schemas.microsoft.com/office/infopath/2007/PartnerControls"/>
    </lcf76f155ced4ddcb4097134ff3c332f>
    <TaxCatchAll xmlns="eb8dbbb7-6de1-4957-84dd-88d235fe7bc5" xsi:nil="true"/>
    <fca9d648a43b46669eacfabf60a2fbe9 xmlns="eb8dbbb7-6de1-4957-84dd-88d235fe7bc5">
      <Terms xmlns="http://schemas.microsoft.com/office/infopath/2007/PartnerControls"/>
    </fca9d648a43b46669eacfabf60a2fbe9>
    <Project_x0020_ID xmlns="eb8dbbb7-6de1-4957-84dd-88d235fe7bc5" xsi:nil="true"/>
    <SharedWithUsers xmlns="cee3f65b-6be8-4e23-8e61-cd1ede5b035c">
      <UserInfo>
        <DisplayName>Liz Rees</DisplayName>
        <AccountId>48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d3a458f-664c-47e4-8a2d-a299ea1879d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2F8C008402948803F1AB5178DDEFC" ma:contentTypeVersion="18" ma:contentTypeDescription="Create a new document." ma:contentTypeScope="" ma:versionID="faf7f563f0a295ac8582503fb51ffc37">
  <xsd:schema xmlns:xsd="http://www.w3.org/2001/XMLSchema" xmlns:xs="http://www.w3.org/2001/XMLSchema" xmlns:p="http://schemas.microsoft.com/office/2006/metadata/properties" xmlns:ns2="eb8dbbb7-6de1-4957-84dd-88d235fe7bc5" xmlns:ns3="6eaf17f7-cbe0-45e1-ad47-38d2cef99e57" xmlns:ns4="cee3f65b-6be8-4e23-8e61-cd1ede5b035c" targetNamespace="http://schemas.microsoft.com/office/2006/metadata/properties" ma:root="true" ma:fieldsID="f932ca8ef07be81b52dd83c954a4436f" ns2:_="" ns3:_="" ns4:_="">
    <xsd:import namespace="eb8dbbb7-6de1-4957-84dd-88d235fe7bc5"/>
    <xsd:import namespace="6eaf17f7-cbe0-45e1-ad47-38d2cef99e57"/>
    <xsd:import namespace="cee3f65b-6be8-4e23-8e61-cd1ede5b035c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e9f3fe6-2b2b-4779-a1fe-bcdfe139b695}" ma:internalName="TaxCatchAll" ma:showField="CatchAllData" ma:web="cee3f65b-6be8-4e23-8e61-cd1ede5b0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e9f3fe6-2b2b-4779-a1fe-bcdfe139b695}" ma:internalName="TaxCatchAllLabel" ma:readOnly="true" ma:showField="CatchAllDataLabel" ma:web="cee3f65b-6be8-4e23-8e61-cd1ede5b0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17f7-cbe0-45e1-ad47-38d2cef99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f65b-6be8-4e23-8e61-cd1ede5b0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3FD6D-9C35-4BB6-B1A0-90BC8A3B59D3}">
  <ds:schemaRefs>
    <ds:schemaRef ds:uri="http://schemas.microsoft.com/office/2006/metadata/properties"/>
    <ds:schemaRef ds:uri="http://schemas.microsoft.com/office/infopath/2007/PartnerControls"/>
    <ds:schemaRef ds:uri="eb8dbbb7-6de1-4957-84dd-88d235fe7bc5"/>
    <ds:schemaRef ds:uri="6eaf17f7-cbe0-45e1-ad47-38d2cef99e57"/>
    <ds:schemaRef ds:uri="cee3f65b-6be8-4e23-8e61-cd1ede5b035c"/>
  </ds:schemaRefs>
</ds:datastoreItem>
</file>

<file path=customXml/itemProps2.xml><?xml version="1.0" encoding="utf-8"?>
<ds:datastoreItem xmlns:ds="http://schemas.openxmlformats.org/officeDocument/2006/customXml" ds:itemID="{35D760A9-9FAD-4DF5-9EF4-9CBA9E7E9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72564-AF09-43BC-A1B1-BE52F989F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976B3-D082-4FD6-8B0D-63EEF4793B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DBCC43-018B-4951-B378-9EEE122E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6eaf17f7-cbe0-45e1-ad47-38d2cef99e57"/>
    <ds:schemaRef ds:uri="cee3f65b-6be8-4e23-8e61-cd1ede5b0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4</DocSecurity>
  <Lines>58</Lines>
  <Paragraphs>16</Paragraphs>
  <ScaleCrop>false</ScaleCrop>
  <Company>Sustrans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Walker</dc:creator>
  <cp:keywords/>
  <dc:description/>
  <cp:lastModifiedBy>Prity Vesuwala</cp:lastModifiedBy>
  <cp:revision>2</cp:revision>
  <cp:lastPrinted>2023-09-07T09:45:00Z</cp:lastPrinted>
  <dcterms:created xsi:type="dcterms:W3CDTF">2024-04-17T09:11:00Z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on Field">
    <vt:lpwstr/>
  </property>
  <property fmtid="{D5CDD505-2E9C-101B-9397-08002B2CF9AE}" pid="3" name="MediaServiceImageTags">
    <vt:lpwstr/>
  </property>
  <property fmtid="{D5CDD505-2E9C-101B-9397-08002B2CF9AE}" pid="4" name="ContentTypeId">
    <vt:lpwstr>0x0101005FA2F8C008402948803F1AB5178DDEFC</vt:lpwstr>
  </property>
  <property fmtid="{D5CDD505-2E9C-101B-9397-08002B2CF9AE}" pid="5" name="Department Field">
    <vt:lpwstr/>
  </property>
</Properties>
</file>